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9B" w:rsidRPr="00B83B58" w:rsidRDefault="009D439B" w:rsidP="00B83B58">
      <w:pPr>
        <w:spacing w:after="0" w:line="240" w:lineRule="auto"/>
        <w:rPr>
          <w:rFonts w:ascii="Times New Roman" w:hAnsi="Times New Roman"/>
          <w:sz w:val="24"/>
          <w:szCs w:val="24"/>
        </w:rPr>
      </w:pPr>
      <w:r w:rsidRPr="00B83B58">
        <w:rPr>
          <w:rFonts w:ascii="Times New Roman" w:hAnsi="Times New Roman"/>
          <w:sz w:val="24"/>
          <w:szCs w:val="24"/>
        </w:rPr>
        <w:t>ПРИНЯТА                                                                                                   УТВЕРЖДЕНА</w:t>
      </w:r>
    </w:p>
    <w:p w:rsidR="009D439B" w:rsidRPr="00B83B58" w:rsidRDefault="009D439B" w:rsidP="00B83B58">
      <w:pPr>
        <w:spacing w:after="0" w:line="240" w:lineRule="auto"/>
        <w:rPr>
          <w:rFonts w:ascii="Times New Roman" w:hAnsi="Times New Roman"/>
          <w:sz w:val="24"/>
          <w:szCs w:val="24"/>
        </w:rPr>
      </w:pPr>
      <w:r w:rsidRPr="00B83B58">
        <w:rPr>
          <w:rFonts w:ascii="Times New Roman" w:hAnsi="Times New Roman"/>
          <w:sz w:val="24"/>
          <w:szCs w:val="24"/>
        </w:rPr>
        <w:t>Педагогическим советом                                                                           приказом по</w:t>
      </w:r>
    </w:p>
    <w:p w:rsidR="009D439B" w:rsidRPr="00B83B58" w:rsidRDefault="009D439B" w:rsidP="00B83B58">
      <w:pPr>
        <w:spacing w:after="0" w:line="240" w:lineRule="auto"/>
        <w:rPr>
          <w:rFonts w:ascii="Times New Roman" w:hAnsi="Times New Roman"/>
          <w:sz w:val="24"/>
          <w:szCs w:val="24"/>
        </w:rPr>
      </w:pPr>
      <w:r w:rsidRPr="00B83B58">
        <w:rPr>
          <w:rFonts w:ascii="Times New Roman" w:hAnsi="Times New Roman"/>
          <w:sz w:val="24"/>
          <w:szCs w:val="24"/>
        </w:rPr>
        <w:t>МБОУ СОШ №2                                                                                         МБОУ СОШ №2</w:t>
      </w:r>
    </w:p>
    <w:p w:rsidR="009D439B" w:rsidRPr="00B83B58" w:rsidRDefault="009D439B" w:rsidP="00B83B58">
      <w:pPr>
        <w:spacing w:after="0" w:line="240" w:lineRule="auto"/>
        <w:rPr>
          <w:rFonts w:ascii="Times New Roman" w:hAnsi="Times New Roman"/>
          <w:sz w:val="24"/>
          <w:szCs w:val="24"/>
        </w:rPr>
      </w:pPr>
      <w:r w:rsidRPr="00B83B58">
        <w:rPr>
          <w:rFonts w:ascii="Times New Roman" w:hAnsi="Times New Roman"/>
          <w:sz w:val="24"/>
          <w:szCs w:val="24"/>
        </w:rPr>
        <w:t>г. Нижний Ломов                                                                                        г. Нижний Ломов</w:t>
      </w:r>
    </w:p>
    <w:p w:rsidR="009D439B" w:rsidRPr="00B83B58" w:rsidRDefault="009D439B" w:rsidP="00B83B58">
      <w:pPr>
        <w:spacing w:after="0" w:line="240" w:lineRule="auto"/>
        <w:rPr>
          <w:rFonts w:ascii="Times New Roman" w:hAnsi="Times New Roman"/>
          <w:sz w:val="24"/>
          <w:szCs w:val="24"/>
        </w:rPr>
      </w:pPr>
      <w:r w:rsidRPr="00B83B58">
        <w:rPr>
          <w:rFonts w:ascii="Times New Roman" w:hAnsi="Times New Roman"/>
          <w:sz w:val="24"/>
          <w:szCs w:val="24"/>
        </w:rPr>
        <w:t>от 30 августа 2012г                                                                                     от 1 сентября 2012г №79</w:t>
      </w:r>
    </w:p>
    <w:p w:rsidR="009D439B" w:rsidRPr="00B83B58" w:rsidRDefault="009D439B" w:rsidP="00B83B58">
      <w:pPr>
        <w:spacing w:after="0" w:line="240" w:lineRule="auto"/>
        <w:rPr>
          <w:rFonts w:ascii="Times New Roman" w:hAnsi="Times New Roman"/>
          <w:sz w:val="24"/>
          <w:szCs w:val="24"/>
        </w:rPr>
      </w:pPr>
      <w:r w:rsidRPr="00B83B58">
        <w:rPr>
          <w:rFonts w:ascii="Times New Roman" w:hAnsi="Times New Roman"/>
          <w:sz w:val="24"/>
          <w:szCs w:val="24"/>
        </w:rPr>
        <w:t>протокол №1</w:t>
      </w:r>
    </w:p>
    <w:p w:rsidR="009D439B" w:rsidRPr="00B83B58" w:rsidRDefault="009D439B" w:rsidP="00B83B58">
      <w:pPr>
        <w:spacing w:after="0" w:line="240" w:lineRule="auto"/>
        <w:rPr>
          <w:rFonts w:ascii="Times New Roman" w:hAnsi="Times New Roman"/>
          <w:sz w:val="24"/>
          <w:szCs w:val="24"/>
        </w:rPr>
      </w:pPr>
    </w:p>
    <w:p w:rsidR="009D439B" w:rsidRPr="00B83B58" w:rsidRDefault="009D439B" w:rsidP="00B83B58">
      <w:pPr>
        <w:spacing w:after="0" w:line="240" w:lineRule="auto"/>
        <w:rPr>
          <w:rFonts w:ascii="Times New Roman" w:hAnsi="Times New Roman"/>
          <w:sz w:val="24"/>
          <w:szCs w:val="24"/>
        </w:rPr>
      </w:pPr>
      <w:r w:rsidRPr="00B83B58">
        <w:rPr>
          <w:rFonts w:ascii="Times New Roman" w:hAnsi="Times New Roman"/>
          <w:sz w:val="24"/>
          <w:szCs w:val="24"/>
        </w:rPr>
        <w:t>Согласовано</w:t>
      </w:r>
    </w:p>
    <w:p w:rsidR="009D439B" w:rsidRPr="00B83B58" w:rsidRDefault="009D439B" w:rsidP="00B83B58">
      <w:pPr>
        <w:spacing w:after="0" w:line="240" w:lineRule="auto"/>
        <w:rPr>
          <w:rFonts w:ascii="Times New Roman" w:hAnsi="Times New Roman"/>
          <w:sz w:val="24"/>
          <w:szCs w:val="24"/>
        </w:rPr>
      </w:pPr>
      <w:r w:rsidRPr="00B83B58">
        <w:rPr>
          <w:rFonts w:ascii="Times New Roman" w:hAnsi="Times New Roman"/>
          <w:sz w:val="24"/>
          <w:szCs w:val="24"/>
        </w:rPr>
        <w:t>на заседании районного</w:t>
      </w:r>
    </w:p>
    <w:p w:rsidR="009D439B" w:rsidRPr="00B83B58" w:rsidRDefault="009D439B" w:rsidP="00B83B58">
      <w:pPr>
        <w:spacing w:after="0" w:line="240" w:lineRule="auto"/>
        <w:rPr>
          <w:rFonts w:ascii="Times New Roman" w:hAnsi="Times New Roman"/>
          <w:sz w:val="24"/>
          <w:szCs w:val="24"/>
        </w:rPr>
      </w:pPr>
      <w:r w:rsidRPr="00B83B58">
        <w:rPr>
          <w:rFonts w:ascii="Times New Roman" w:hAnsi="Times New Roman"/>
          <w:sz w:val="24"/>
          <w:szCs w:val="24"/>
        </w:rPr>
        <w:t>методического объединения</w:t>
      </w:r>
    </w:p>
    <w:p w:rsidR="009D439B" w:rsidRPr="00B83B58" w:rsidRDefault="009D439B" w:rsidP="00B83B58">
      <w:pPr>
        <w:spacing w:after="0" w:line="240" w:lineRule="auto"/>
        <w:rPr>
          <w:rFonts w:ascii="Times New Roman" w:hAnsi="Times New Roman"/>
          <w:sz w:val="24"/>
          <w:szCs w:val="24"/>
        </w:rPr>
      </w:pPr>
      <w:r w:rsidRPr="00B83B58">
        <w:rPr>
          <w:rFonts w:ascii="Times New Roman" w:hAnsi="Times New Roman"/>
          <w:sz w:val="24"/>
          <w:szCs w:val="24"/>
        </w:rPr>
        <w:t xml:space="preserve">учителей географии               </w:t>
      </w:r>
    </w:p>
    <w:p w:rsidR="009D439B" w:rsidRPr="00B83B58" w:rsidRDefault="009D439B" w:rsidP="00B83B58">
      <w:pPr>
        <w:spacing w:after="0" w:line="240" w:lineRule="auto"/>
        <w:rPr>
          <w:rFonts w:ascii="Times New Roman" w:hAnsi="Times New Roman"/>
          <w:sz w:val="24"/>
          <w:szCs w:val="24"/>
        </w:rPr>
      </w:pPr>
      <w:r w:rsidRPr="00B83B58">
        <w:rPr>
          <w:rFonts w:ascii="Times New Roman" w:hAnsi="Times New Roman"/>
          <w:sz w:val="24"/>
          <w:szCs w:val="24"/>
        </w:rPr>
        <w:t>от 29 августа 2012г</w:t>
      </w:r>
    </w:p>
    <w:p w:rsidR="009D439B" w:rsidRPr="00B83B58" w:rsidRDefault="009D439B" w:rsidP="00B83B58">
      <w:pPr>
        <w:spacing w:after="0" w:line="240" w:lineRule="auto"/>
        <w:rPr>
          <w:rFonts w:ascii="Times New Roman" w:hAnsi="Times New Roman"/>
          <w:sz w:val="24"/>
          <w:szCs w:val="24"/>
        </w:rPr>
      </w:pPr>
      <w:r w:rsidRPr="00B83B58">
        <w:rPr>
          <w:rFonts w:ascii="Times New Roman" w:hAnsi="Times New Roman"/>
          <w:sz w:val="24"/>
          <w:szCs w:val="24"/>
        </w:rPr>
        <w:t>протокол №1</w:t>
      </w:r>
    </w:p>
    <w:p w:rsidR="009D439B" w:rsidRPr="00B83B58" w:rsidRDefault="009D439B" w:rsidP="00B83B58">
      <w:pPr>
        <w:spacing w:after="0" w:line="240" w:lineRule="auto"/>
        <w:jc w:val="center"/>
        <w:rPr>
          <w:rFonts w:ascii="Times New Roman" w:hAnsi="Times New Roman"/>
          <w:b/>
          <w:sz w:val="36"/>
          <w:szCs w:val="36"/>
        </w:rPr>
      </w:pPr>
    </w:p>
    <w:p w:rsidR="009D439B" w:rsidRPr="00B83B58" w:rsidRDefault="009D439B" w:rsidP="00B83B58">
      <w:pPr>
        <w:spacing w:after="0" w:line="240" w:lineRule="auto"/>
        <w:jc w:val="center"/>
        <w:rPr>
          <w:rFonts w:ascii="Times New Roman" w:hAnsi="Times New Roman"/>
          <w:b/>
          <w:sz w:val="36"/>
          <w:szCs w:val="36"/>
        </w:rPr>
      </w:pPr>
    </w:p>
    <w:p w:rsidR="009D439B" w:rsidRPr="00B83B58" w:rsidRDefault="009D439B" w:rsidP="00B83B58">
      <w:pPr>
        <w:spacing w:after="0" w:line="240" w:lineRule="auto"/>
        <w:jc w:val="center"/>
        <w:rPr>
          <w:rFonts w:ascii="Times New Roman" w:hAnsi="Times New Roman"/>
          <w:b/>
          <w:sz w:val="36"/>
          <w:szCs w:val="36"/>
        </w:rPr>
      </w:pPr>
      <w:r w:rsidRPr="00B83B58">
        <w:rPr>
          <w:rFonts w:ascii="Times New Roman" w:hAnsi="Times New Roman"/>
          <w:b/>
          <w:sz w:val="36"/>
          <w:szCs w:val="36"/>
        </w:rPr>
        <w:t>Программа</w:t>
      </w:r>
    </w:p>
    <w:p w:rsidR="009D439B" w:rsidRPr="00B83B58" w:rsidRDefault="009D439B" w:rsidP="00B83B58">
      <w:pPr>
        <w:spacing w:after="0" w:line="240" w:lineRule="auto"/>
        <w:jc w:val="center"/>
        <w:rPr>
          <w:rFonts w:ascii="Times New Roman" w:hAnsi="Times New Roman"/>
          <w:b/>
          <w:sz w:val="36"/>
          <w:szCs w:val="36"/>
        </w:rPr>
      </w:pPr>
      <w:r w:rsidRPr="00B83B58">
        <w:rPr>
          <w:rFonts w:ascii="Times New Roman" w:hAnsi="Times New Roman"/>
          <w:b/>
          <w:sz w:val="36"/>
          <w:szCs w:val="36"/>
        </w:rPr>
        <w:t>основного общего образования</w:t>
      </w:r>
    </w:p>
    <w:p w:rsidR="009D439B" w:rsidRPr="00B83B58" w:rsidRDefault="009D439B" w:rsidP="00B83B58">
      <w:pPr>
        <w:spacing w:after="0" w:line="240" w:lineRule="auto"/>
        <w:jc w:val="center"/>
        <w:rPr>
          <w:rFonts w:ascii="Times New Roman" w:hAnsi="Times New Roman"/>
          <w:b/>
          <w:sz w:val="36"/>
          <w:szCs w:val="36"/>
        </w:rPr>
      </w:pPr>
      <w:r w:rsidRPr="00B83B58">
        <w:rPr>
          <w:rFonts w:ascii="Times New Roman" w:hAnsi="Times New Roman"/>
          <w:b/>
          <w:sz w:val="36"/>
          <w:szCs w:val="36"/>
        </w:rPr>
        <w:t>по географии</w:t>
      </w:r>
    </w:p>
    <w:p w:rsidR="009D439B" w:rsidRPr="00B83B58" w:rsidRDefault="009D439B" w:rsidP="00B83B58">
      <w:pPr>
        <w:spacing w:after="0" w:line="240" w:lineRule="auto"/>
        <w:jc w:val="center"/>
        <w:rPr>
          <w:rFonts w:ascii="Times New Roman" w:hAnsi="Times New Roman"/>
          <w:sz w:val="28"/>
          <w:szCs w:val="28"/>
        </w:rPr>
      </w:pPr>
      <w:r w:rsidRPr="00B83B58">
        <w:rPr>
          <w:rFonts w:ascii="Times New Roman" w:hAnsi="Times New Roman"/>
          <w:sz w:val="28"/>
          <w:szCs w:val="28"/>
        </w:rPr>
        <w:t>Муниципального бюджетного образовательного учреждения</w:t>
      </w:r>
    </w:p>
    <w:p w:rsidR="009D439B" w:rsidRPr="00B83B58" w:rsidRDefault="009D439B" w:rsidP="00B83B58">
      <w:pPr>
        <w:spacing w:after="0" w:line="240" w:lineRule="auto"/>
        <w:jc w:val="center"/>
        <w:rPr>
          <w:rFonts w:ascii="Times New Roman" w:hAnsi="Times New Roman"/>
          <w:sz w:val="28"/>
          <w:szCs w:val="28"/>
        </w:rPr>
      </w:pPr>
      <w:r w:rsidRPr="00B83B58">
        <w:rPr>
          <w:rFonts w:ascii="Times New Roman" w:hAnsi="Times New Roman"/>
          <w:sz w:val="28"/>
          <w:szCs w:val="28"/>
        </w:rPr>
        <w:t>средней общеобразовательной школы №2 г. Нижний Ломов</w:t>
      </w:r>
    </w:p>
    <w:p w:rsidR="009D439B" w:rsidRPr="00B83B58" w:rsidRDefault="009D439B" w:rsidP="00B83B58">
      <w:pPr>
        <w:spacing w:after="0" w:line="240" w:lineRule="auto"/>
        <w:jc w:val="center"/>
        <w:rPr>
          <w:rFonts w:ascii="Times New Roman" w:hAnsi="Times New Roman"/>
          <w:sz w:val="28"/>
          <w:szCs w:val="28"/>
        </w:rPr>
      </w:pPr>
      <w:r w:rsidRPr="00B83B58">
        <w:rPr>
          <w:rFonts w:ascii="Times New Roman" w:hAnsi="Times New Roman"/>
          <w:sz w:val="28"/>
          <w:szCs w:val="28"/>
        </w:rPr>
        <w:t>(базовый уровень)</w:t>
      </w: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p>
    <w:p w:rsidR="009D439B" w:rsidRPr="00B83B58" w:rsidRDefault="009D439B" w:rsidP="00B83B58">
      <w:pPr>
        <w:spacing w:after="0" w:line="240" w:lineRule="auto"/>
        <w:jc w:val="center"/>
        <w:rPr>
          <w:rFonts w:ascii="Times New Roman" w:hAnsi="Times New Roman"/>
          <w:sz w:val="28"/>
          <w:szCs w:val="28"/>
        </w:rPr>
      </w:pPr>
      <w:r w:rsidRPr="00B83B58">
        <w:rPr>
          <w:rFonts w:ascii="Times New Roman" w:hAnsi="Times New Roman"/>
          <w:sz w:val="28"/>
          <w:szCs w:val="28"/>
        </w:rPr>
        <w:t>г. Нижний Ломов, 2012</w:t>
      </w:r>
    </w:p>
    <w:p w:rsidR="009D439B" w:rsidRPr="005D1DF6" w:rsidRDefault="009D439B" w:rsidP="00B83B58">
      <w:pPr>
        <w:spacing w:after="0" w:line="240" w:lineRule="auto"/>
        <w:rPr>
          <w:rFonts w:ascii="Times New Roman" w:hAnsi="Times New Roman"/>
          <w:b/>
          <w:sz w:val="24"/>
          <w:szCs w:val="24"/>
        </w:rPr>
      </w:pPr>
      <w:r w:rsidRPr="00B83B58">
        <w:rPr>
          <w:rFonts w:ascii="Times New Roman" w:hAnsi="Times New Roman"/>
          <w:b/>
          <w:sz w:val="24"/>
          <w:szCs w:val="24"/>
        </w:rPr>
        <w:lastRenderedPageBreak/>
        <w:t>Пояснительная записка</w:t>
      </w:r>
    </w:p>
    <w:p w:rsidR="009D439B" w:rsidRPr="00B83B58" w:rsidRDefault="009D439B" w:rsidP="00B83B58">
      <w:pPr>
        <w:spacing w:after="0" w:line="240" w:lineRule="auto"/>
        <w:rPr>
          <w:rFonts w:ascii="Times New Roman" w:hAnsi="Times New Roman"/>
          <w:b/>
          <w:sz w:val="24"/>
          <w:szCs w:val="24"/>
        </w:rPr>
      </w:pPr>
    </w:p>
    <w:p w:rsidR="009D439B" w:rsidRPr="00B83B58" w:rsidRDefault="009D439B" w:rsidP="00B83B58">
      <w:pPr>
        <w:spacing w:after="0" w:line="240" w:lineRule="auto"/>
        <w:rPr>
          <w:rFonts w:ascii="Times New Roman" w:hAnsi="Times New Roman"/>
          <w:b/>
          <w:sz w:val="24"/>
          <w:szCs w:val="24"/>
        </w:rPr>
      </w:pPr>
      <w:r w:rsidRPr="00B83B58">
        <w:rPr>
          <w:rFonts w:ascii="Times New Roman" w:hAnsi="Times New Roman"/>
          <w:b/>
          <w:sz w:val="24"/>
          <w:szCs w:val="24"/>
        </w:rPr>
        <w:t>Статус документа</w:t>
      </w:r>
    </w:p>
    <w:p w:rsidR="009D439B" w:rsidRPr="005D1DF6" w:rsidRDefault="009D439B" w:rsidP="00B83B58">
      <w:pPr>
        <w:spacing w:after="0" w:line="240" w:lineRule="auto"/>
        <w:rPr>
          <w:rFonts w:ascii="Times New Roman" w:hAnsi="Times New Roman"/>
          <w:sz w:val="24"/>
          <w:szCs w:val="24"/>
        </w:rPr>
      </w:pPr>
      <w:r w:rsidRPr="00B83B58">
        <w:rPr>
          <w:rFonts w:ascii="Times New Roman" w:hAnsi="Times New Roman"/>
          <w:sz w:val="24"/>
          <w:szCs w:val="24"/>
        </w:rPr>
        <w:t xml:space="preserve">      П</w:t>
      </w:r>
      <w:r w:rsidRPr="005D1DF6">
        <w:rPr>
          <w:rFonts w:ascii="Times New Roman" w:hAnsi="Times New Roman"/>
          <w:sz w:val="24"/>
          <w:szCs w:val="24"/>
        </w:rPr>
        <w:t>рограмма по географии</w:t>
      </w:r>
      <w:r w:rsidRPr="00B83B58">
        <w:rPr>
          <w:rFonts w:ascii="Times New Roman" w:hAnsi="Times New Roman"/>
          <w:sz w:val="24"/>
          <w:szCs w:val="24"/>
        </w:rPr>
        <w:t xml:space="preserve"> МБОУ СОШ №2 г. Нижний Ломов составлена на основе Примерной программы основного общего образования.</w:t>
      </w:r>
      <w:r w:rsidRPr="005D1DF6">
        <w:rPr>
          <w:rFonts w:ascii="Times New Roman" w:hAnsi="Times New Roman"/>
          <w:sz w:val="24"/>
          <w:szCs w:val="24"/>
        </w:rPr>
        <w:t xml:space="preserve"> Данная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Кроме того, программа содержит рекомендуемый перечень практических работ по каждому разделу.</w:t>
      </w:r>
    </w:p>
    <w:p w:rsidR="009D439B" w:rsidRPr="00B83B58" w:rsidRDefault="009D439B" w:rsidP="00B83B58">
      <w:pPr>
        <w:spacing w:after="0" w:line="240" w:lineRule="auto"/>
        <w:rPr>
          <w:rFonts w:ascii="Times New Roman" w:hAnsi="Times New Roman"/>
          <w:sz w:val="24"/>
          <w:szCs w:val="24"/>
        </w:rPr>
      </w:pP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Программа выполняет две основные функции:</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9D439B" w:rsidRPr="00B83B58" w:rsidRDefault="009D439B" w:rsidP="00B83B58">
      <w:pPr>
        <w:spacing w:after="0" w:line="240" w:lineRule="auto"/>
        <w:rPr>
          <w:rFonts w:ascii="Times New Roman" w:hAnsi="Times New Roman"/>
          <w:sz w:val="24"/>
          <w:szCs w:val="24"/>
        </w:rPr>
      </w:pPr>
    </w:p>
    <w:p w:rsidR="009D439B" w:rsidRPr="00B83B58" w:rsidRDefault="009D439B" w:rsidP="00B83B58">
      <w:pPr>
        <w:spacing w:after="0" w:line="240" w:lineRule="auto"/>
        <w:rPr>
          <w:rFonts w:ascii="Times New Roman" w:hAnsi="Times New Roman"/>
          <w:b/>
          <w:sz w:val="24"/>
          <w:szCs w:val="24"/>
        </w:rPr>
      </w:pPr>
      <w:r w:rsidRPr="00B83B58">
        <w:rPr>
          <w:rFonts w:ascii="Times New Roman" w:hAnsi="Times New Roman"/>
          <w:b/>
          <w:sz w:val="24"/>
          <w:szCs w:val="24"/>
        </w:rPr>
        <w:t>Структура документа</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Образовательная программа включает три раздела: пояснительную записку; основное содержание с примерным распределением учебных часов по разделам курса; требования к уровню подготовки выпускников.</w:t>
      </w:r>
    </w:p>
    <w:p w:rsidR="009D439B" w:rsidRPr="00B83B58" w:rsidRDefault="009D439B" w:rsidP="00B83B58">
      <w:pPr>
        <w:spacing w:after="0" w:line="240" w:lineRule="auto"/>
        <w:rPr>
          <w:rFonts w:ascii="Times New Roman" w:hAnsi="Times New Roman"/>
          <w:sz w:val="24"/>
          <w:szCs w:val="24"/>
        </w:rPr>
      </w:pPr>
    </w:p>
    <w:p w:rsidR="009D439B" w:rsidRPr="00B83B58" w:rsidRDefault="009D439B" w:rsidP="00B83B58">
      <w:pPr>
        <w:spacing w:after="0" w:line="240" w:lineRule="auto"/>
        <w:rPr>
          <w:rFonts w:ascii="Times New Roman" w:hAnsi="Times New Roman"/>
          <w:b/>
          <w:sz w:val="24"/>
          <w:szCs w:val="24"/>
        </w:rPr>
      </w:pPr>
      <w:r w:rsidRPr="00B83B58">
        <w:rPr>
          <w:rFonts w:ascii="Times New Roman" w:hAnsi="Times New Roman"/>
          <w:b/>
          <w:sz w:val="24"/>
          <w:szCs w:val="24"/>
        </w:rPr>
        <w:t>Общая характеристика учебного предмета</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Образовательная программа полностью реализует идеи стандарта, и составлена с учетом новой Концепции географического образования.</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Такой подход позволяет рассматривать природные, экономические и социальные факторы, формирующие и изменяющие окружающую среду, в их равноправном взаимодействии. Это наиболее эффективный путь формирования системы геоэкологических, геоэкономических, социокультурных взглядов, ценностей, отношений учащихся не только на эмоциональном, но и на рациональном уровне.</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Таким образом, в основу содержания учебного предмета положено изучение географической среды для жизни и деятельности человека и общества.</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 xml:space="preserve">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 xml:space="preserve">Педагогический синтез общеземлеведческих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 </w:t>
      </w:r>
    </w:p>
    <w:p w:rsidR="009D439B" w:rsidRPr="00B83B58" w:rsidRDefault="009D439B" w:rsidP="00B83B58">
      <w:pPr>
        <w:spacing w:after="0" w:line="240" w:lineRule="auto"/>
        <w:rPr>
          <w:rFonts w:ascii="Times New Roman" w:hAnsi="Times New Roman"/>
          <w:sz w:val="24"/>
          <w:szCs w:val="24"/>
        </w:rPr>
      </w:pPr>
    </w:p>
    <w:p w:rsidR="009D439B" w:rsidRPr="00B83B58" w:rsidRDefault="009D439B" w:rsidP="00B83B58">
      <w:pPr>
        <w:spacing w:after="0" w:line="240" w:lineRule="auto"/>
        <w:rPr>
          <w:rFonts w:ascii="Times New Roman" w:hAnsi="Times New Roman"/>
          <w:b/>
          <w:sz w:val="24"/>
          <w:szCs w:val="24"/>
        </w:rPr>
      </w:pPr>
      <w:r w:rsidRPr="00B83B58">
        <w:rPr>
          <w:rFonts w:ascii="Times New Roman" w:hAnsi="Times New Roman"/>
          <w:b/>
          <w:sz w:val="24"/>
          <w:szCs w:val="24"/>
        </w:rPr>
        <w:t>Цели</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Изучение географии в основной школе направлено на достижение следующих целей:</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 xml:space="preserve">• освоение знаний об основных географических понятиях, географических особенностях природы, населения и хозяйства разных территорий; о своей Родине — России во всем ее </w:t>
      </w:r>
      <w:r w:rsidRPr="005D1DF6">
        <w:rPr>
          <w:rFonts w:ascii="Times New Roman" w:hAnsi="Times New Roman"/>
          <w:sz w:val="24"/>
          <w:szCs w:val="24"/>
        </w:rPr>
        <w:lastRenderedPageBreak/>
        <w:t>разнообразии и целостности; об окружающей среде, путях ее сохранения и рационального использования;</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 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 формирование способности и готовности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9D439B" w:rsidRPr="00B83B58" w:rsidRDefault="009D439B" w:rsidP="00B83B58">
      <w:pPr>
        <w:spacing w:after="0" w:line="240" w:lineRule="auto"/>
        <w:rPr>
          <w:rFonts w:ascii="Times New Roman" w:hAnsi="Times New Roman"/>
          <w:sz w:val="24"/>
          <w:szCs w:val="24"/>
        </w:rPr>
      </w:pPr>
    </w:p>
    <w:p w:rsidR="009D439B" w:rsidRPr="005D1DF6" w:rsidRDefault="009D439B" w:rsidP="00B83B58">
      <w:pPr>
        <w:spacing w:after="0" w:line="240" w:lineRule="auto"/>
        <w:rPr>
          <w:rFonts w:ascii="Times New Roman" w:hAnsi="Times New Roman"/>
          <w:b/>
          <w:sz w:val="24"/>
          <w:szCs w:val="24"/>
        </w:rPr>
      </w:pPr>
      <w:r w:rsidRPr="00B83B58">
        <w:rPr>
          <w:rFonts w:ascii="Times New Roman" w:hAnsi="Times New Roman"/>
          <w:b/>
          <w:sz w:val="24"/>
          <w:szCs w:val="24"/>
        </w:rPr>
        <w:t>Место предмета в учебном плане МБОУ СОШ №2 г. Нижний Ломов</w:t>
      </w:r>
    </w:p>
    <w:p w:rsidR="009D439B" w:rsidRPr="005D1DF6" w:rsidRDefault="009D439B" w:rsidP="00B83B58">
      <w:pPr>
        <w:spacing w:after="0" w:line="240" w:lineRule="auto"/>
        <w:rPr>
          <w:rFonts w:ascii="Times New Roman" w:hAnsi="Times New Roman"/>
          <w:sz w:val="24"/>
          <w:szCs w:val="24"/>
        </w:rPr>
      </w:pPr>
      <w:r w:rsidRPr="005D1DF6">
        <w:rPr>
          <w:rFonts w:ascii="Times New Roman" w:hAnsi="Times New Roman"/>
          <w:sz w:val="24"/>
          <w:szCs w:val="24"/>
        </w:rPr>
        <w:t>В учебном плане МБОУ СОШ№2 г. Нижний Ломов отводится 245 часов из расчёта по 1 ч. в неделю в 6 классе, по 2 часа в 7,8,9 классах.</w:t>
      </w:r>
    </w:p>
    <w:p w:rsidR="009D439B" w:rsidRPr="00B83B58" w:rsidRDefault="009D439B" w:rsidP="00B83B58">
      <w:pPr>
        <w:spacing w:after="0" w:line="240" w:lineRule="auto"/>
        <w:rPr>
          <w:rFonts w:ascii="Times New Roman" w:hAnsi="Times New Roman"/>
          <w:sz w:val="24"/>
          <w:szCs w:val="24"/>
        </w:rPr>
      </w:pPr>
    </w:p>
    <w:p w:rsidR="009D439B" w:rsidRPr="00B83B58" w:rsidRDefault="009D439B" w:rsidP="00B83B58">
      <w:pPr>
        <w:spacing w:after="0" w:line="240" w:lineRule="auto"/>
        <w:rPr>
          <w:rFonts w:ascii="Times New Roman" w:hAnsi="Times New Roman"/>
          <w:b/>
          <w:sz w:val="24"/>
          <w:szCs w:val="24"/>
        </w:rPr>
      </w:pPr>
      <w:r w:rsidRPr="00B83B58">
        <w:rPr>
          <w:rFonts w:ascii="Times New Roman" w:hAnsi="Times New Roman"/>
          <w:b/>
          <w:sz w:val="24"/>
          <w:szCs w:val="24"/>
        </w:rPr>
        <w:t>Общеучебные умения, навыки и способы деятельности</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 познания и изучения окружающей среды; выявления причинно-следственных связей;</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 сравнения объектов, процессов и явлений; моделирования и проектирования;</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 ориентирования на местности, плане, карте; в ресурсах ИНТЕРНЕТ, статистических материалах;</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9D439B" w:rsidRPr="00B83B58" w:rsidRDefault="009D439B" w:rsidP="004D2476">
      <w:pPr>
        <w:spacing w:after="0" w:line="240" w:lineRule="auto"/>
        <w:rPr>
          <w:rFonts w:ascii="Times New Roman" w:hAnsi="Times New Roman"/>
          <w:sz w:val="24"/>
          <w:szCs w:val="24"/>
        </w:rPr>
      </w:pPr>
    </w:p>
    <w:p w:rsidR="009D439B" w:rsidRPr="00B83B58" w:rsidRDefault="009D439B" w:rsidP="00B83B58">
      <w:pPr>
        <w:spacing w:after="0" w:line="240" w:lineRule="auto"/>
        <w:rPr>
          <w:rFonts w:ascii="Times New Roman" w:hAnsi="Times New Roman"/>
          <w:b/>
          <w:sz w:val="24"/>
          <w:szCs w:val="24"/>
        </w:rPr>
      </w:pPr>
      <w:r w:rsidRPr="00B83B58">
        <w:rPr>
          <w:rFonts w:ascii="Times New Roman" w:hAnsi="Times New Roman"/>
          <w:b/>
          <w:sz w:val="24"/>
          <w:szCs w:val="24"/>
        </w:rPr>
        <w:t>Результаты обучения</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Результаты изучения курса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Рубрика «Знать/понимать» включает требования к учебному материалу, который усваивается и воспроизводится учащимися.</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Рубрика «Уметь» включает требования, основанные на более сложных видах деятельности, в том числе: описывать и объяснять; приводить примеры. Кроме того, она содержит умения использовать разнообразные географические источники информации — карту, статистические материалы, геоинформационные системы; пользоваться приборами, а также составлять географическую характеристику разных территорий.</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 xml:space="preserve">В рубрике «Использовать приобретенные знания и умения в практической деятельности и повседневной жизни» представлены требования, необходимые учащимся </w:t>
      </w:r>
      <w:r w:rsidRPr="005D1DF6">
        <w:rPr>
          <w:rFonts w:ascii="Times New Roman" w:hAnsi="Times New Roman"/>
          <w:sz w:val="24"/>
          <w:szCs w:val="24"/>
        </w:rPr>
        <w:lastRenderedPageBreak/>
        <w:t>непосредственно в окружающей среде, для оценки ее состояния, качества, изменений, возможностей сохранения и улучшения окружающей среды, прежде всего, своей местности.</w:t>
      </w:r>
    </w:p>
    <w:p w:rsidR="009D439B" w:rsidRPr="00CB4AB4" w:rsidRDefault="009D439B" w:rsidP="004D2476">
      <w:pPr>
        <w:spacing w:after="0" w:line="240" w:lineRule="auto"/>
        <w:rPr>
          <w:rFonts w:ascii="Times New Roman" w:hAnsi="Times New Roman"/>
          <w:b/>
          <w:sz w:val="24"/>
          <w:szCs w:val="24"/>
        </w:rPr>
      </w:pPr>
    </w:p>
    <w:p w:rsidR="009D439B" w:rsidRPr="00CB4AB4" w:rsidRDefault="009D439B" w:rsidP="004D2476">
      <w:pPr>
        <w:spacing w:after="0" w:line="240" w:lineRule="auto"/>
        <w:rPr>
          <w:rFonts w:ascii="Times New Roman" w:hAnsi="Times New Roman"/>
          <w:b/>
          <w:sz w:val="24"/>
          <w:szCs w:val="24"/>
        </w:rPr>
      </w:pPr>
      <w:r w:rsidRPr="00CB4AB4">
        <w:rPr>
          <w:rFonts w:ascii="Times New Roman" w:hAnsi="Times New Roman"/>
          <w:b/>
          <w:sz w:val="24"/>
          <w:szCs w:val="24"/>
        </w:rPr>
        <w:t>ОСНОВНОЕ СОДЕРЖАНИЕ</w:t>
      </w:r>
    </w:p>
    <w:p w:rsidR="009D439B" w:rsidRPr="00CB4AB4" w:rsidRDefault="009D439B" w:rsidP="004D2476">
      <w:pPr>
        <w:spacing w:after="0" w:line="240" w:lineRule="auto"/>
        <w:rPr>
          <w:rFonts w:ascii="Times New Roman" w:hAnsi="Times New Roman"/>
          <w:b/>
          <w:sz w:val="24"/>
          <w:szCs w:val="24"/>
        </w:rPr>
      </w:pPr>
      <w:r w:rsidRPr="00CB4AB4">
        <w:rPr>
          <w:rFonts w:ascii="Times New Roman" w:hAnsi="Times New Roman"/>
          <w:b/>
          <w:sz w:val="24"/>
          <w:szCs w:val="24"/>
        </w:rPr>
        <w:t>(245 ч)</w:t>
      </w:r>
      <w:bookmarkStart w:id="0" w:name="_GoBack"/>
      <w:bookmarkEnd w:id="0"/>
    </w:p>
    <w:p w:rsidR="009D439B" w:rsidRPr="00CB4AB4" w:rsidRDefault="009D439B" w:rsidP="004D2476">
      <w:pPr>
        <w:spacing w:after="0" w:line="240" w:lineRule="auto"/>
        <w:rPr>
          <w:rFonts w:ascii="Times New Roman" w:hAnsi="Times New Roman"/>
          <w:b/>
          <w:sz w:val="24"/>
          <w:szCs w:val="24"/>
        </w:rPr>
      </w:pPr>
    </w:p>
    <w:p w:rsidR="009D439B" w:rsidRPr="00CB4AB4" w:rsidRDefault="009D439B" w:rsidP="004D2476">
      <w:pPr>
        <w:spacing w:after="0" w:line="240" w:lineRule="auto"/>
        <w:rPr>
          <w:rFonts w:ascii="Times New Roman" w:hAnsi="Times New Roman"/>
          <w:b/>
          <w:sz w:val="24"/>
          <w:szCs w:val="24"/>
        </w:rPr>
      </w:pPr>
      <w:r w:rsidRPr="00CB4AB4">
        <w:rPr>
          <w:rFonts w:ascii="Times New Roman" w:hAnsi="Times New Roman"/>
          <w:b/>
          <w:sz w:val="24"/>
          <w:szCs w:val="24"/>
        </w:rPr>
        <w:t>География. Начальный курс</w:t>
      </w:r>
    </w:p>
    <w:p w:rsidR="009D439B" w:rsidRPr="00CB4AB4" w:rsidRDefault="009D439B" w:rsidP="004D2476">
      <w:pPr>
        <w:spacing w:after="0" w:line="240" w:lineRule="auto"/>
        <w:rPr>
          <w:rFonts w:ascii="Times New Roman" w:hAnsi="Times New Roman"/>
          <w:b/>
          <w:sz w:val="24"/>
          <w:szCs w:val="24"/>
        </w:rPr>
      </w:pPr>
      <w:r w:rsidRPr="00CB4AB4">
        <w:rPr>
          <w:rFonts w:ascii="Times New Roman" w:hAnsi="Times New Roman"/>
          <w:b/>
          <w:sz w:val="24"/>
          <w:szCs w:val="24"/>
        </w:rPr>
        <w:t>(6 класс, 35 часов)</w:t>
      </w:r>
    </w:p>
    <w:p w:rsidR="009D439B" w:rsidRPr="005D1DF6" w:rsidRDefault="009D439B" w:rsidP="00B83B58">
      <w:pPr>
        <w:spacing w:after="0" w:line="240" w:lineRule="auto"/>
        <w:rPr>
          <w:rFonts w:ascii="Times New Roman" w:hAnsi="Times New Roman"/>
          <w:sz w:val="24"/>
          <w:szCs w:val="24"/>
        </w:rPr>
      </w:pP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b/>
          <w:sz w:val="24"/>
          <w:szCs w:val="24"/>
        </w:rPr>
        <w:t>Введение</w:t>
      </w:r>
      <w:r w:rsidRPr="005D1DF6">
        <w:rPr>
          <w:rFonts w:ascii="Times New Roman" w:hAnsi="Times New Roman"/>
          <w:sz w:val="24"/>
          <w:szCs w:val="24"/>
        </w:rPr>
        <w:t xml:space="preserve"> (2 часа)</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География как наука. Предмет географии. Источники получения географических знаний. Развитие географических знаний человека о Земле. Выдающиеся географические открытия и путешествия. Путешественники древности. Открытие морского пути в Индию. Первое кругосветное плавание. Русские кругосветки. Открытие Антарктиды русскими моряками.</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xml:space="preserve">: география, географическая номенклатура, географическое открытие. </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Персоналии: Эратосфен, Пифей, Генрих</w:t>
      </w:r>
      <w:r>
        <w:rPr>
          <w:rFonts w:ascii="Times New Roman" w:hAnsi="Times New Roman"/>
          <w:sz w:val="24"/>
          <w:szCs w:val="24"/>
        </w:rPr>
        <w:t xml:space="preserve"> Мореплаватель, Васко да Гамма,</w:t>
      </w:r>
      <w:r w:rsidRPr="005D1DF6">
        <w:rPr>
          <w:rFonts w:ascii="Times New Roman" w:hAnsi="Times New Roman"/>
          <w:sz w:val="24"/>
          <w:szCs w:val="24"/>
        </w:rPr>
        <w:t>Ф. Магеллан, Эль Кано,  И.Ф. Крузенштерн, Ф.Ф. Беллинсгаузен, М.П. Лазарев.</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b/>
          <w:sz w:val="24"/>
          <w:szCs w:val="24"/>
        </w:rPr>
        <w:t>Тема 1</w:t>
      </w:r>
      <w:r w:rsidRPr="005D1DF6">
        <w:rPr>
          <w:rFonts w:ascii="Times New Roman" w:hAnsi="Times New Roman"/>
          <w:sz w:val="24"/>
          <w:szCs w:val="24"/>
        </w:rPr>
        <w:t>. Земля как планета (5 часов)</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Солнечная система. Планеты Солнечной системы.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Тропики и полярные круги. Градусная сеть, система географических координат. Распределение света и тепла на поверхности Земли. Тепловые пояса.</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xml:space="preserve">: 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Персоналии: Клайд Томбо.</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1. Определение по карте географических координат различных географических объектов.</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b/>
          <w:sz w:val="24"/>
          <w:szCs w:val="24"/>
        </w:rPr>
        <w:t>Тема 2</w:t>
      </w:r>
      <w:r w:rsidRPr="005D1DF6">
        <w:rPr>
          <w:rFonts w:ascii="Times New Roman" w:hAnsi="Times New Roman"/>
          <w:sz w:val="24"/>
          <w:szCs w:val="24"/>
        </w:rPr>
        <w:t>. Способы изображения земной поверхности (4 часа)</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Способы изображения местности. Ориентирование на местности, определение направлений. Азимут. Способы определения расстояний на местности, их изображение. Масштаб. Условные знаки: значки, качественный фон, изолинии и ареалы. Абсолютная и относительная высота. Изображение рельефа: изолинии, бергштрихи, послойная окраска. Понятие о географической карте, различие карт по масштабу. Шкала высот и глубин. Географические координаты. Понятие о плане местности. Составление простейших планов местности. Значение планов и карт в практической деятельности человека.</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географическая карта, план местности, стороны света, румбы, масштаб, легенда карты, горизонтали, условные знаки.</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Практические работы</w:t>
      </w:r>
      <w:r w:rsidRPr="005D1DF6">
        <w:rPr>
          <w:rFonts w:ascii="Times New Roman" w:hAnsi="Times New Roman"/>
          <w:sz w:val="24"/>
          <w:szCs w:val="24"/>
        </w:rPr>
        <w:t>: 1. Определение направлений и расстояний по карте. 2. Определение географических координат. 3. Определение сторон горизонта с помощью компаса и передвижение по азимуту. Составление простейшего плана местности.</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b/>
          <w:sz w:val="24"/>
          <w:szCs w:val="24"/>
        </w:rPr>
        <w:t>Тема 3.</w:t>
      </w:r>
      <w:r w:rsidRPr="005D1DF6">
        <w:rPr>
          <w:rFonts w:ascii="Times New Roman" w:hAnsi="Times New Roman"/>
          <w:sz w:val="24"/>
          <w:szCs w:val="24"/>
        </w:rPr>
        <w:t xml:space="preserve"> Литосфера (6 часов)</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 xml:space="preserve">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lastRenderedPageBreak/>
        <w:t xml:space="preserve">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Особенности жизни, быта и хозяйственной деятельности людей в горах и на равнинах. Природные памятники литосферы.</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земное ядро, мантия (нижняя, средняя и верхняя), земная кора, литосфера, горные породы (магматические, осадочные, химические, биологические,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Практические работы</w:t>
      </w:r>
      <w:r w:rsidRPr="005D1DF6">
        <w:rPr>
          <w:rFonts w:ascii="Times New Roman" w:hAnsi="Times New Roman"/>
          <w:sz w:val="24"/>
          <w:szCs w:val="24"/>
        </w:rPr>
        <w:t xml:space="preserve">: 1. Определение по карте географического положения островов, полуостровов, гор, равнин, низменностей. 2. Составление схемы различий гор и равнин по высоте 3. Определение и объяснение изменений земной коры под воздействием хозяйственной деятельности человека (на примере своей местности). </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b/>
          <w:sz w:val="24"/>
          <w:szCs w:val="24"/>
        </w:rPr>
        <w:t>Тема 4</w:t>
      </w:r>
      <w:r w:rsidRPr="005D1DF6">
        <w:rPr>
          <w:rFonts w:ascii="Times New Roman" w:hAnsi="Times New Roman"/>
          <w:sz w:val="24"/>
          <w:szCs w:val="24"/>
        </w:rPr>
        <w:t>. Атмосфера (8 часов)</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 xml:space="preserve">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Практические работы</w:t>
      </w:r>
      <w:r w:rsidRPr="005D1DF6">
        <w:rPr>
          <w:rFonts w:ascii="Times New Roman" w:hAnsi="Times New Roman"/>
          <w:sz w:val="24"/>
          <w:szCs w:val="24"/>
        </w:rPr>
        <w:t>: 1. Наблюдение за облаками и облачностью, зарисовки облаков, описание наблюдаемой погоды, обработка результатов. 2. Построение розы ветров, диаграмм облачности и осадков по имеющимся данным. Выявление причин изменения погоды.</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b/>
          <w:sz w:val="24"/>
          <w:szCs w:val="24"/>
        </w:rPr>
        <w:t>Тема 5</w:t>
      </w:r>
      <w:r w:rsidRPr="005D1DF6">
        <w:rPr>
          <w:rFonts w:ascii="Times New Roman" w:hAnsi="Times New Roman"/>
          <w:sz w:val="24"/>
          <w:szCs w:val="24"/>
        </w:rPr>
        <w:t>. Гидросфера (4 часа)</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 xml:space="preserve">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Взаимодействие океана с атмосферой и сушей. </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 xml:space="preserve">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 </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гидросфера, Мировой океан, круговорот воды, внутренние и окраинные моря, заливы,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Практические работы</w:t>
      </w:r>
      <w:r w:rsidRPr="005D1DF6">
        <w:rPr>
          <w:rFonts w:ascii="Times New Roman" w:hAnsi="Times New Roman"/>
          <w:sz w:val="24"/>
          <w:szCs w:val="24"/>
        </w:rPr>
        <w:t xml:space="preserve">: 1. Описание «путешествия капельки» из своего населенного пункта по большому круговороту воды. 2. Нанесение на контурную карту объектов гидросферы. 3. Определение по карте окраинных, внутренних и межостровных морей. 4. Описание по карте географического положения одной из крупнейших рек Земли: направление и характер ее течения, использование человеком. </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b/>
          <w:sz w:val="24"/>
          <w:szCs w:val="24"/>
        </w:rPr>
        <w:t>Тема 6</w:t>
      </w:r>
      <w:r w:rsidRPr="005D1DF6">
        <w:rPr>
          <w:rFonts w:ascii="Times New Roman" w:hAnsi="Times New Roman"/>
          <w:sz w:val="24"/>
          <w:szCs w:val="24"/>
        </w:rPr>
        <w:t xml:space="preserve">. Биосфера (2 часа) </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 xml:space="preserve">Царства живой природы и их роль в природе Земли. Разнообразие животного и растительного мира. Приспособление живых организмов к среде обитания в разных </w:t>
      </w:r>
      <w:r w:rsidRPr="005D1DF6">
        <w:rPr>
          <w:rFonts w:ascii="Times New Roman" w:hAnsi="Times New Roman"/>
          <w:sz w:val="24"/>
          <w:szCs w:val="24"/>
        </w:rPr>
        <w:lastRenderedPageBreak/>
        <w:t>природных зонах. Взаимное влияние живых организмов и неживой природы. Охрана органического мира. Красная книга МСОП.</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биосфера, Красная книга.</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Персоналии: В.П.Вернадский</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1. Ознакомление с наиболее распространенными растениями и животными своей местности.</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b/>
          <w:sz w:val="24"/>
          <w:szCs w:val="24"/>
        </w:rPr>
        <w:t>Тема 7</w:t>
      </w:r>
      <w:r w:rsidRPr="005D1DF6">
        <w:rPr>
          <w:rFonts w:ascii="Times New Roman" w:hAnsi="Times New Roman"/>
          <w:sz w:val="24"/>
          <w:szCs w:val="24"/>
        </w:rPr>
        <w:t>. Почва и геосфера (4 часа)</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 xml:space="preserve">Почва как особое природное образование. Плодородие - важнейшее свойство почвы. Условия образования почв разных типов. Понятие о географической оболочке. </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почва, плодородие, природный комплекс, ландшафт, природно-хозяйственный комплекс, геосфера, закон географической зональности.</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rPr>
        <w:t>Персоналии: В.В. Докучаев, В.П. Вернадский.</w:t>
      </w:r>
    </w:p>
    <w:p w:rsidR="009D439B" w:rsidRPr="005D1DF6" w:rsidRDefault="009D439B" w:rsidP="004D2476">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Практические работы</w:t>
      </w:r>
      <w:r w:rsidRPr="005D1DF6">
        <w:rPr>
          <w:rFonts w:ascii="Times New Roman" w:hAnsi="Times New Roman"/>
          <w:sz w:val="24"/>
          <w:szCs w:val="24"/>
        </w:rPr>
        <w:t>: 1. Изучение строения почвы на местности. 2. Описание природных зон Земли по географическим картам. 3. Описание изменений природы в результате хозяйственной деятельности человека на примере своей местности.</w:t>
      </w:r>
    </w:p>
    <w:p w:rsidR="009D439B" w:rsidRPr="005D1DF6" w:rsidRDefault="009D439B" w:rsidP="004D2476">
      <w:pPr>
        <w:spacing w:after="0" w:line="240" w:lineRule="auto"/>
        <w:rPr>
          <w:rFonts w:ascii="Times New Roman" w:hAnsi="Times New Roman"/>
          <w:sz w:val="24"/>
          <w:szCs w:val="24"/>
        </w:rPr>
      </w:pPr>
    </w:p>
    <w:p w:rsidR="009D439B" w:rsidRPr="005D1DF6" w:rsidRDefault="009D439B" w:rsidP="007945C1">
      <w:pPr>
        <w:spacing w:after="0" w:line="240" w:lineRule="auto"/>
        <w:rPr>
          <w:rFonts w:ascii="Times New Roman" w:hAnsi="Times New Roman"/>
          <w:b/>
          <w:sz w:val="24"/>
          <w:szCs w:val="24"/>
        </w:rPr>
      </w:pPr>
      <w:r w:rsidRPr="005D1DF6">
        <w:rPr>
          <w:rFonts w:ascii="Times New Roman" w:hAnsi="Times New Roman"/>
          <w:b/>
          <w:sz w:val="24"/>
          <w:szCs w:val="24"/>
        </w:rPr>
        <w:t>География. Материки и океаны</w:t>
      </w:r>
    </w:p>
    <w:p w:rsidR="009D439B" w:rsidRPr="005D1DF6" w:rsidRDefault="009D439B" w:rsidP="007945C1">
      <w:pPr>
        <w:spacing w:after="0" w:line="240" w:lineRule="auto"/>
        <w:rPr>
          <w:rFonts w:ascii="Times New Roman" w:hAnsi="Times New Roman"/>
          <w:b/>
          <w:sz w:val="24"/>
          <w:szCs w:val="24"/>
        </w:rPr>
      </w:pPr>
      <w:r w:rsidRPr="005D1DF6">
        <w:rPr>
          <w:rFonts w:ascii="Times New Roman" w:hAnsi="Times New Roman"/>
          <w:b/>
          <w:sz w:val="24"/>
          <w:szCs w:val="24"/>
        </w:rPr>
        <w:t>(7 класс, 70 часов)</w:t>
      </w:r>
    </w:p>
    <w:p w:rsidR="009D439B" w:rsidRPr="005D1DF6" w:rsidRDefault="009D439B" w:rsidP="007945C1">
      <w:pPr>
        <w:spacing w:after="0" w:line="240" w:lineRule="auto"/>
        <w:rPr>
          <w:rFonts w:ascii="Times New Roman" w:hAnsi="Times New Roman"/>
          <w:b/>
          <w:sz w:val="24"/>
          <w:szCs w:val="24"/>
        </w:rPr>
      </w:pP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b/>
          <w:sz w:val="24"/>
          <w:szCs w:val="24"/>
        </w:rPr>
        <w:t>Раздел 1. Планета, на которой мы живем</w:t>
      </w:r>
      <w:r w:rsidRPr="005D1DF6">
        <w:rPr>
          <w:rFonts w:ascii="Times New Roman" w:hAnsi="Times New Roman"/>
          <w:sz w:val="24"/>
          <w:szCs w:val="24"/>
        </w:rPr>
        <w:t xml:space="preserve"> (21 час)</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b/>
          <w:sz w:val="24"/>
          <w:szCs w:val="24"/>
        </w:rPr>
        <w:t>Тема 1.</w:t>
      </w:r>
      <w:r w:rsidRPr="005D1DF6">
        <w:rPr>
          <w:rFonts w:ascii="Times New Roman" w:hAnsi="Times New Roman"/>
          <w:sz w:val="24"/>
          <w:szCs w:val="24"/>
        </w:rPr>
        <w:t xml:space="preserve"> Мировая суша (1 час)</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Соотношение суши и океана на Земле, их распределение между полушариями Земли. «Материковое» и «океаническое» полушария. Материки и острова.</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материк, океан, часть света, остров.</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b/>
          <w:sz w:val="24"/>
          <w:szCs w:val="24"/>
        </w:rPr>
        <w:t>Тема 2</w:t>
      </w:r>
      <w:r w:rsidRPr="005D1DF6">
        <w:rPr>
          <w:rFonts w:ascii="Times New Roman" w:hAnsi="Times New Roman"/>
          <w:sz w:val="24"/>
          <w:szCs w:val="24"/>
        </w:rPr>
        <w:t>. Поверхность Земли (6 часов)</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 xml:space="preserve">Геологическое время. Эры и периоды в истории Земли. Возникновение материков и океанов. Строение земной коры.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Сейсмические и вулканические  пояса планеты. </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xml:space="preserve">: геологическое время, геологические эры и периоды, 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Персоналии: Альфред Вегенер.</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1. Составление картосхемы «Литосферные плиты», прогноз размещения материков и океанов в будущем.</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b/>
          <w:sz w:val="24"/>
          <w:szCs w:val="24"/>
        </w:rPr>
        <w:t>Тема 3</w:t>
      </w:r>
      <w:r w:rsidRPr="005D1DF6">
        <w:rPr>
          <w:rFonts w:ascii="Times New Roman" w:hAnsi="Times New Roman"/>
          <w:sz w:val="24"/>
          <w:szCs w:val="24"/>
        </w:rPr>
        <w:t>. Атмосфера (4 часа)</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 Климатические пояса. Карта климатических поясов. Виды воздушных масс.</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xml:space="preserve">: климатообразующий фактор, пассаты, муссоны, западный и северо-восточный перенос, континентальность климата, тип климата, климатограмма, воздушная масса. </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Персоналии: А.И. Воейков.</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lastRenderedPageBreak/>
        <w:t>Практическая работа</w:t>
      </w:r>
      <w:r w:rsidRPr="005D1DF6">
        <w:rPr>
          <w:rFonts w:ascii="Times New Roman" w:hAnsi="Times New Roman"/>
          <w:sz w:val="24"/>
          <w:szCs w:val="24"/>
        </w:rPr>
        <w:t>: 1. Определение главных показателей климата различных регионов планеты по климатической карте мира.</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b/>
          <w:sz w:val="24"/>
          <w:szCs w:val="24"/>
        </w:rPr>
        <w:t>Тема 4.</w:t>
      </w:r>
      <w:r w:rsidRPr="005D1DF6">
        <w:rPr>
          <w:rFonts w:ascii="Times New Roman" w:hAnsi="Times New Roman"/>
          <w:sz w:val="24"/>
          <w:szCs w:val="24"/>
        </w:rPr>
        <w:t xml:space="preserve"> Мировой океан (4 часа)</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Понятие о Мировом океане. Глубинные зоны Мирового океана. Виды морских течений. Глобальная циркуляция вод Мирового океана. Органический мир морей и океанов. Особенности природы отдельных океанов Земли.</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море, волны, континентальный шельф, материковый склон, ложе океана, атоллы, цунами, ветровые и стоковые течения, планктон, нектон, бентос.</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 xml:space="preserve">Персоналии: Огюст Пикар. </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1. Построение профиля дна океана по одной из параллелей, обозначение основных форм рельефа дна океана.</w:t>
      </w:r>
    </w:p>
    <w:p w:rsidR="009D439B" w:rsidRPr="005D1DF6" w:rsidRDefault="009D439B" w:rsidP="007945C1">
      <w:pPr>
        <w:spacing w:after="0" w:line="240" w:lineRule="auto"/>
        <w:rPr>
          <w:rFonts w:ascii="Times New Roman" w:hAnsi="Times New Roman"/>
          <w:sz w:val="24"/>
          <w:szCs w:val="24"/>
        </w:rPr>
      </w:pP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b/>
          <w:sz w:val="24"/>
          <w:szCs w:val="24"/>
        </w:rPr>
        <w:t>Тема 5</w:t>
      </w:r>
      <w:r w:rsidRPr="005D1DF6">
        <w:rPr>
          <w:rFonts w:ascii="Times New Roman" w:hAnsi="Times New Roman"/>
          <w:sz w:val="24"/>
          <w:szCs w:val="24"/>
        </w:rPr>
        <w:t>. Геосфера (2 часа)</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Понятие о географической оболочке. Материки и океаны, как крупные природные комплексы геосферы Земли. Закон географической зональности. Природные комплексы разных порядков. Понятие о высотной поясности. Природная зона.  Экваториальный лес, арктическая пустыня, тундра, тайга, смешанные и широколиственные леса, степь, саванна, тропическая пустыня, гилеи.</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xml:space="preserve">: природный комплекс, географическая оболочка, закон географической зональности, природная зона. </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Персоналии: В.В. Докучаев.</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1. Анализ схем круговорота вещества и энергии. 2.Установление по тематическим картам атласа связей между типами климата и природными зонами.</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b/>
          <w:sz w:val="24"/>
          <w:szCs w:val="24"/>
        </w:rPr>
        <w:t>Тема 6</w:t>
      </w:r>
      <w:r w:rsidRPr="005D1DF6">
        <w:rPr>
          <w:rFonts w:ascii="Times New Roman" w:hAnsi="Times New Roman"/>
          <w:sz w:val="24"/>
          <w:szCs w:val="24"/>
        </w:rPr>
        <w:t>. Человек (4 часа)</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Древняя родина человека. Предполагаемые пути его расселения по материкам. Численность населения Земли. Человеческие расы, этносы. Политическая карта мира. География современных религий. Материальная и духовная культура как результат жизнедеятельности человека, его взаимодействия с окружающей средой. Хозяйственная деятельность человека и ее изменение на разных этапах развития человеческого общества. Взаимоотношения человека и природы и их изменения. Охрана природы. Всемирное природное наследие.</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миграция, раса, этнос, религия, цивилизация, особо охраняемые природные территории, Всемирное наследие, страна, монархия, республика.</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1. Сопоставление политической карты мира в атласе с картой человеческих рас.</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b/>
          <w:sz w:val="24"/>
          <w:szCs w:val="24"/>
        </w:rPr>
        <w:t>Раздел 2. Материки планеты Земля</w:t>
      </w:r>
      <w:r w:rsidRPr="005D1DF6">
        <w:rPr>
          <w:rFonts w:ascii="Times New Roman" w:hAnsi="Times New Roman"/>
          <w:sz w:val="24"/>
          <w:szCs w:val="24"/>
        </w:rPr>
        <w:t xml:space="preserve"> (49 часов)</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b/>
          <w:sz w:val="24"/>
          <w:szCs w:val="24"/>
        </w:rPr>
        <w:t>Тема 1</w:t>
      </w:r>
      <w:r w:rsidRPr="005D1DF6">
        <w:rPr>
          <w:rFonts w:ascii="Times New Roman" w:hAnsi="Times New Roman"/>
          <w:sz w:val="24"/>
          <w:szCs w:val="24"/>
        </w:rPr>
        <w:t>. Африка (10 часов)</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 xml:space="preserve">История открытия, изучения и освоения. Основные черты природы. Преобладание плоскогорий, Великий Африканский разлом. Полезные ископаемые: золото, алмазы, руды. </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 xml:space="preserve">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саванна, национальный парк, Восточно-Африканский разлом, Сахель, Магриб, экваториальная раса.</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Персоналии: Васко да Гама, Д. Ливингстон, Г. Стэнли, Н.Н. Гумилев, Дж. Спик.</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Практические работы</w:t>
      </w:r>
      <w:r w:rsidRPr="005D1DF6">
        <w:rPr>
          <w:rFonts w:ascii="Times New Roman" w:hAnsi="Times New Roman"/>
          <w:sz w:val="24"/>
          <w:szCs w:val="24"/>
        </w:rPr>
        <w:t>: 1. Определение координат крайних точек материка, его протяженности с севера на юг в градусной мере и километрах.2. Обозначение на контурной карте главных форм рельефа и месторождений полезных ископаемых. 3. Составление туристического план-проспекта путешествия по Африке.</w:t>
      </w:r>
    </w:p>
    <w:p w:rsidR="009D439B" w:rsidRPr="005D1DF6" w:rsidRDefault="009D439B" w:rsidP="007945C1">
      <w:pPr>
        <w:spacing w:after="0" w:line="240" w:lineRule="auto"/>
        <w:rPr>
          <w:rFonts w:ascii="Times New Roman" w:hAnsi="Times New Roman"/>
          <w:sz w:val="24"/>
          <w:szCs w:val="24"/>
        </w:rPr>
      </w:pPr>
    </w:p>
    <w:p w:rsidR="009D439B" w:rsidRPr="005D1DF6" w:rsidRDefault="009D439B" w:rsidP="007945C1">
      <w:pPr>
        <w:spacing w:after="0" w:line="240" w:lineRule="auto"/>
        <w:rPr>
          <w:rFonts w:ascii="Times New Roman" w:hAnsi="Times New Roman"/>
          <w:sz w:val="24"/>
          <w:szCs w:val="24"/>
        </w:rPr>
      </w:pP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b/>
          <w:sz w:val="24"/>
          <w:szCs w:val="24"/>
        </w:rPr>
        <w:t>Тема 2.</w:t>
      </w:r>
      <w:r w:rsidRPr="005D1DF6">
        <w:rPr>
          <w:rFonts w:ascii="Times New Roman" w:hAnsi="Times New Roman"/>
          <w:sz w:val="24"/>
          <w:szCs w:val="24"/>
        </w:rPr>
        <w:t xml:space="preserve"> Австралия (5 часов)</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лакколит, эндемик, аборигены.</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Персоналии: А. Тасман, Дж. Кук, Э.Д. Эйр, Мак-Артур, Н.Н. Миклухо-Маклай, Ю.Ф. Лисянский, Т. Хейердал.</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1. Сравнение географического положения Африки и Австралии, определение черт сходства и различия основных компонентов природы материков.</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b/>
          <w:sz w:val="24"/>
          <w:szCs w:val="24"/>
        </w:rPr>
        <w:t>Тема 3</w:t>
      </w:r>
      <w:r w:rsidRPr="005D1DF6">
        <w:rPr>
          <w:rFonts w:ascii="Times New Roman" w:hAnsi="Times New Roman"/>
          <w:sz w:val="24"/>
          <w:szCs w:val="24"/>
        </w:rPr>
        <w:t>. Антарктида (2 часа)</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Самый изолированный и холодный материк планеты. История открытия, изучения и освоения. Покорение Южного полюса. Особенности географического положения, геологического строения рельефа, климата, внутренних вод. Основные черты природы материка: рельеф, скрытый подо льдом, отсутствие рек, «кухня погоды». Отсутствие постоянного населения.</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стоковые ветры, магнитный полюс, полюс относительной недоступности, шельфовый ледник.</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 xml:space="preserve">Персоналии: Ф.Ф. Беллинсгаузен, М.П. Лазарев, ДюмонДюрвиль, Р. Амундсен, Р. Скотт. </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b/>
          <w:sz w:val="24"/>
          <w:szCs w:val="24"/>
        </w:rPr>
        <w:t>Тема 4</w:t>
      </w:r>
      <w:r w:rsidRPr="005D1DF6">
        <w:rPr>
          <w:rFonts w:ascii="Times New Roman" w:hAnsi="Times New Roman"/>
          <w:sz w:val="24"/>
          <w:szCs w:val="24"/>
        </w:rPr>
        <w:t>. Южная Америка (9 часов)</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История открытия, изучения и освоения. Основные черты природы. Население и регионы Южной Америки. Равнинный Восток и Горный Запад. Богатство рудными полезными ископаемыми.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Смешение трех рас. Особенности человеческой деятельности и изменение природы Южной Америки под ее влиянием. Главные объекты природного и культурного наследия. Анды – регион богатой культуры, Галапагосские острова, Мачу – Пикчу.</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сельва, пампа, метис, мулат, сам</w:t>
      </w:r>
      <w:r>
        <w:rPr>
          <w:rFonts w:ascii="Times New Roman" w:hAnsi="Times New Roman"/>
          <w:sz w:val="24"/>
          <w:szCs w:val="24"/>
        </w:rPr>
        <w:t>бо, Вест-Индия, Латинская и Цен</w:t>
      </w:r>
      <w:r w:rsidRPr="005D1DF6">
        <w:rPr>
          <w:rFonts w:ascii="Times New Roman" w:hAnsi="Times New Roman"/>
          <w:sz w:val="24"/>
          <w:szCs w:val="24"/>
        </w:rPr>
        <w:t>ральная  Америка.</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Персоналии: А. Гумбольдт, Х. Колумб.</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Практические работы</w:t>
      </w:r>
      <w:r w:rsidRPr="005D1DF6">
        <w:rPr>
          <w:rFonts w:ascii="Times New Roman" w:hAnsi="Times New Roman"/>
          <w:sz w:val="24"/>
          <w:szCs w:val="24"/>
        </w:rPr>
        <w:t>: 1. Сравнение географического положения Африки и Южной Америки. 2. Выявление взаимосвязей между компонентами природы в одном из природных комплексов материка с использованием карт атласа. 3. Сравнение характера размещения населения Южной Америки и Африки.</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b/>
          <w:sz w:val="24"/>
          <w:szCs w:val="24"/>
        </w:rPr>
        <w:t>Тема 5</w:t>
      </w:r>
      <w:r w:rsidRPr="005D1DF6">
        <w:rPr>
          <w:rFonts w:ascii="Times New Roman" w:hAnsi="Times New Roman"/>
          <w:sz w:val="24"/>
          <w:szCs w:val="24"/>
        </w:rPr>
        <w:t>. Северная Америка (9 часов)</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История открытия, изучения и освоения. Основные черты природы. Равнины на востоке и горы на западе.  Великие и Центральные равнины. Кордильеры – главный горный хребет. Аппалачи. Разнообразие типов климата, меридиональное простирание природных зон. Миссисипи, Великие Американские озера. Богатство растительного и животного мира. Население и регионы Северной Америки. Англо-Америка, мигранты. Особенности человеческой деятельности и изменение природы материка под ее влиянием. Главные объекты природного и культурного наследия: Ниагарский водопад, Йеллоустонский национальный парк, Большой каньон Колорадо.</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прерии, каньон, торнадо, Англо-Америка.</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Персоналии: А. Макензи, Дж. Кабот, Г. Гудзон.</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lastRenderedPageBreak/>
        <w:t>Практические работы</w:t>
      </w:r>
      <w:r w:rsidRPr="005D1DF6">
        <w:rPr>
          <w:rFonts w:ascii="Times New Roman" w:hAnsi="Times New Roman"/>
          <w:sz w:val="24"/>
          <w:szCs w:val="24"/>
        </w:rPr>
        <w:t>: 1. Сравнение климата разных частей материка, расположенных в одном климатическом поясе. 2. Оценка влияния климата на жизнь и хозяйственную деятельность населения.</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b/>
          <w:sz w:val="24"/>
          <w:szCs w:val="24"/>
        </w:rPr>
        <w:t>Тема 6</w:t>
      </w:r>
      <w:r w:rsidRPr="005D1DF6">
        <w:rPr>
          <w:rFonts w:ascii="Times New Roman" w:hAnsi="Times New Roman"/>
          <w:sz w:val="24"/>
          <w:szCs w:val="24"/>
        </w:rPr>
        <w:t>. Евразия (11 часов)</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Персоналии: Марко Поло, А. Никитин, Н.М. Пржевальский, П. Козлов, В. Арсеньев.</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Практические работы</w:t>
      </w:r>
      <w:r w:rsidRPr="005D1DF6">
        <w:rPr>
          <w:rFonts w:ascii="Times New Roman" w:hAnsi="Times New Roman"/>
          <w:sz w:val="24"/>
          <w:szCs w:val="24"/>
        </w:rPr>
        <w:t>: 1. Определения типов климата Евразии по климатическим диаграммам. 2. Сравнение природных зон Евразии и Северной Америки по 40-й параллели. 3. Составление географической характеристики страны Европы и Азии по картам атласа и другим источникам географической информации.</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b/>
          <w:sz w:val="24"/>
          <w:szCs w:val="24"/>
        </w:rPr>
        <w:t>Раздел 3. Взаимоотношения природы и человека</w:t>
      </w:r>
      <w:r w:rsidRPr="005D1DF6">
        <w:rPr>
          <w:rFonts w:ascii="Times New Roman" w:hAnsi="Times New Roman"/>
          <w:sz w:val="24"/>
          <w:szCs w:val="24"/>
        </w:rPr>
        <w:t xml:space="preserve"> (3 часа)</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природные условия, стихийные природные явления, экологическая проблема.</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Персоналии: Н.Н. Вавилов, В.И. Вернадский.</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1. Выявление связей между компонентами природного комплекса (работа на местности).</w:t>
      </w:r>
    </w:p>
    <w:p w:rsidR="009D439B" w:rsidRPr="005D1DF6" w:rsidRDefault="009D439B" w:rsidP="007945C1">
      <w:pPr>
        <w:spacing w:after="0" w:line="240" w:lineRule="auto"/>
        <w:rPr>
          <w:rFonts w:ascii="Times New Roman" w:hAnsi="Times New Roman"/>
          <w:sz w:val="24"/>
          <w:szCs w:val="24"/>
        </w:rPr>
      </w:pPr>
    </w:p>
    <w:p w:rsidR="009D439B" w:rsidRPr="005D1DF6" w:rsidRDefault="009D439B" w:rsidP="007945C1">
      <w:pPr>
        <w:spacing w:after="0" w:line="240" w:lineRule="auto"/>
        <w:rPr>
          <w:rFonts w:ascii="Times New Roman" w:hAnsi="Times New Roman"/>
          <w:b/>
          <w:sz w:val="24"/>
          <w:szCs w:val="24"/>
        </w:rPr>
      </w:pPr>
      <w:r w:rsidRPr="005D1DF6">
        <w:rPr>
          <w:rFonts w:ascii="Times New Roman" w:hAnsi="Times New Roman"/>
          <w:b/>
          <w:sz w:val="24"/>
          <w:szCs w:val="24"/>
        </w:rPr>
        <w:t>География России</w:t>
      </w:r>
    </w:p>
    <w:p w:rsidR="009D439B" w:rsidRPr="005D1DF6" w:rsidRDefault="009D439B" w:rsidP="007945C1">
      <w:pPr>
        <w:spacing w:after="0" w:line="240" w:lineRule="auto"/>
        <w:rPr>
          <w:rFonts w:ascii="Times New Roman" w:hAnsi="Times New Roman"/>
          <w:b/>
          <w:sz w:val="24"/>
          <w:szCs w:val="24"/>
        </w:rPr>
      </w:pPr>
      <w:r w:rsidRPr="005D1DF6">
        <w:rPr>
          <w:rFonts w:ascii="Times New Roman" w:hAnsi="Times New Roman"/>
          <w:b/>
          <w:sz w:val="24"/>
          <w:szCs w:val="24"/>
        </w:rPr>
        <w:t>8-9 класс</w:t>
      </w:r>
    </w:p>
    <w:p w:rsidR="009D439B" w:rsidRPr="005D1DF6" w:rsidRDefault="009D439B" w:rsidP="007945C1">
      <w:pPr>
        <w:spacing w:after="0" w:line="240" w:lineRule="auto"/>
        <w:rPr>
          <w:rFonts w:ascii="Times New Roman" w:hAnsi="Times New Roman"/>
          <w:b/>
          <w:sz w:val="24"/>
          <w:szCs w:val="24"/>
        </w:rPr>
      </w:pPr>
      <w:r w:rsidRPr="005D1DF6">
        <w:rPr>
          <w:rFonts w:ascii="Times New Roman" w:hAnsi="Times New Roman"/>
          <w:b/>
          <w:sz w:val="24"/>
          <w:szCs w:val="24"/>
        </w:rPr>
        <w:t>(140 часов)</w:t>
      </w:r>
    </w:p>
    <w:p w:rsidR="009D439B" w:rsidRPr="005D1DF6" w:rsidRDefault="009D439B" w:rsidP="007945C1">
      <w:pPr>
        <w:spacing w:after="0" w:line="240" w:lineRule="auto"/>
        <w:rPr>
          <w:rFonts w:ascii="Times New Roman" w:hAnsi="Times New Roman"/>
          <w:b/>
          <w:sz w:val="24"/>
          <w:szCs w:val="24"/>
        </w:rPr>
      </w:pPr>
    </w:p>
    <w:p w:rsidR="009D439B" w:rsidRPr="005D1DF6" w:rsidRDefault="009D439B" w:rsidP="007945C1">
      <w:pPr>
        <w:spacing w:after="0" w:line="240" w:lineRule="auto"/>
        <w:rPr>
          <w:rFonts w:ascii="Times New Roman" w:hAnsi="Times New Roman"/>
          <w:b/>
          <w:sz w:val="24"/>
          <w:szCs w:val="24"/>
        </w:rPr>
      </w:pPr>
      <w:r w:rsidRPr="005D1DF6">
        <w:rPr>
          <w:rFonts w:ascii="Times New Roman" w:hAnsi="Times New Roman"/>
          <w:b/>
          <w:sz w:val="24"/>
          <w:szCs w:val="24"/>
        </w:rPr>
        <w:t>8 класс (70 часов)</w:t>
      </w:r>
    </w:p>
    <w:p w:rsidR="009D439B" w:rsidRPr="005D1DF6" w:rsidRDefault="009D439B" w:rsidP="007945C1">
      <w:pPr>
        <w:spacing w:after="0" w:line="240" w:lineRule="auto"/>
        <w:rPr>
          <w:rFonts w:ascii="Times New Roman" w:hAnsi="Times New Roman"/>
          <w:b/>
          <w:sz w:val="24"/>
          <w:szCs w:val="24"/>
        </w:rPr>
      </w:pPr>
      <w:r w:rsidRPr="005D1DF6">
        <w:rPr>
          <w:rFonts w:ascii="Times New Roman" w:hAnsi="Times New Roman"/>
          <w:b/>
          <w:sz w:val="24"/>
          <w:szCs w:val="24"/>
        </w:rPr>
        <w:t>Часть I. Природа России</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Раздел I. Общая физическая география России (32 часа)</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b/>
          <w:sz w:val="24"/>
          <w:szCs w:val="24"/>
        </w:rPr>
        <w:t>Тема 1.</w:t>
      </w:r>
      <w:r w:rsidRPr="005D1DF6">
        <w:rPr>
          <w:rFonts w:ascii="Times New Roman" w:hAnsi="Times New Roman"/>
          <w:sz w:val="24"/>
          <w:szCs w:val="24"/>
        </w:rPr>
        <w:t xml:space="preserve"> Географическое положение (3 часа)</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rPr>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часовые пояса, поясное время, декретное время, летнее и зимнее время, московское время, Российский сектор Арктики, государственные границы.</w:t>
      </w:r>
    </w:p>
    <w:p w:rsidR="009D439B" w:rsidRPr="005D1DF6" w:rsidRDefault="009D439B" w:rsidP="007945C1">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Практические работы</w:t>
      </w:r>
      <w:r w:rsidRPr="005D1DF6">
        <w:rPr>
          <w:rFonts w:ascii="Times New Roman" w:hAnsi="Times New Roman"/>
          <w:sz w:val="24"/>
          <w:szCs w:val="24"/>
        </w:rPr>
        <w:t>: 1. Определение координат крайних точек территории России. 2. Решение задач на определение поясного времени.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2</w:t>
      </w:r>
      <w:r w:rsidRPr="005D1DF6">
        <w:rPr>
          <w:rFonts w:ascii="Times New Roman" w:hAnsi="Times New Roman"/>
          <w:sz w:val="24"/>
          <w:szCs w:val="24"/>
        </w:rPr>
        <w:t>. Исследование территории России (2 часа)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Открытие и освоение русскими землепроходцами Европейского Севера, Западной и Восточной Сибири, Дальнего Востока. Мангазея.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Мангазея, остроги, Великая Северная экспедиция, Северный морской путь.</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 xml:space="preserve">Персоналии: И. Москвитин, С. Дежнев, Е. Хабаров, И. Камчатой, В. Атласов, В. Беринг, А. Чириков, С.Челюскин, Д. и Х. Лаптевы, В. Н. Татищев, Ф.П. Врангель, В.В. </w:t>
      </w:r>
      <w:r w:rsidRPr="005D1DF6">
        <w:rPr>
          <w:rFonts w:ascii="Times New Roman" w:hAnsi="Times New Roman"/>
          <w:sz w:val="24"/>
          <w:szCs w:val="24"/>
        </w:rPr>
        <w:lastRenderedPageBreak/>
        <w:t>ДокучаевН.А.Э. Норденшельд, Ф. Нансен, Г.Я. Седов, Дж. Де-Лонг, В.А. Обручев, О.Ю. Шмидт, Б.А. Вилькицкий.</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3</w:t>
      </w:r>
      <w:r w:rsidRPr="005D1DF6">
        <w:rPr>
          <w:rFonts w:ascii="Times New Roman" w:hAnsi="Times New Roman"/>
          <w:sz w:val="24"/>
          <w:szCs w:val="24"/>
        </w:rPr>
        <w:t>. Геологическое строение и рельеф (5 часов)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Персоналии: А.Е. Ферсман, В.А. Обручев, И.М. Губкин.</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xml:space="preserve">: 1.Установление связи между тектоническими структурами, формами рельефа и полезными ископаемыми. </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4.</w:t>
      </w:r>
      <w:r w:rsidRPr="005D1DF6">
        <w:rPr>
          <w:rFonts w:ascii="Times New Roman" w:hAnsi="Times New Roman"/>
          <w:sz w:val="24"/>
          <w:szCs w:val="24"/>
        </w:rPr>
        <w:t xml:space="preserve"> Климат и погода (7 часов)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 xml:space="preserve">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 </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солнечная радиация, коэффициент увлажнения, атмосферный фронт, циклон, антициклон.</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Персоналии: А.И. Воейков.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Практические работы</w:t>
      </w:r>
      <w:r w:rsidRPr="005D1DF6">
        <w:rPr>
          <w:rFonts w:ascii="Times New Roman" w:hAnsi="Times New Roman"/>
          <w:sz w:val="24"/>
          <w:szCs w:val="24"/>
        </w:rPr>
        <w:t>: 1. Выявление особенностей изменения средних температур января и июля, годового количества осадков и коэффициента увлажнения по территории страны с запада на восток. 2. Составление прогноза погоды по имеющимся синоптическим картам.</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5.</w:t>
      </w:r>
      <w:r w:rsidRPr="005D1DF6">
        <w:rPr>
          <w:rFonts w:ascii="Times New Roman" w:hAnsi="Times New Roman"/>
          <w:sz w:val="24"/>
          <w:szCs w:val="24"/>
        </w:rPr>
        <w:t xml:space="preserve"> Моря и внутренние воды (8часов)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Моря, окружающие территорию России. Своеобразие морей России их органический мир и природно-хозяйственное значение.</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Персоналии: В.Беринг, Г.И. Невельской.</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lastRenderedPageBreak/>
        <w:t>Практические работы</w:t>
      </w:r>
      <w:r w:rsidRPr="005D1DF6">
        <w:rPr>
          <w:rFonts w:ascii="Times New Roman" w:hAnsi="Times New Roman"/>
          <w:sz w:val="24"/>
          <w:szCs w:val="24"/>
        </w:rPr>
        <w:t>: 1. Характеристика морей, омывающих территорию России. 2. Определение по тематическим картам режима питания, особенностей годового стока и возможностей хозяйственного использования реки. 3. Оценивание обеспеченности водными ресурсами крупных регионов России.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6</w:t>
      </w:r>
      <w:r w:rsidRPr="005D1DF6">
        <w:rPr>
          <w:rFonts w:ascii="Times New Roman" w:hAnsi="Times New Roman"/>
          <w:sz w:val="24"/>
          <w:szCs w:val="24"/>
        </w:rPr>
        <w:t>. Почвы (2часа)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Почва, её состав, строение, свойства. Почвообразование. В.В.Докучаев – основоположник почвоведения. Образование почв, их основные (зональные) типы, свойства, структура, различия в плодородии. Закономерности распространения почв. Почвенные карты. Почвенные ресурсы России. Чернозем. Изменения почв в процессе их хозяйственного использования, борьба с эрозией и загрязнением почв. Меры по сохранению плодородия почв.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почвенные горизонты, зональные типы почв, почвенные ресурсы.</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Персоналии: В.В. Докучаев.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7</w:t>
      </w:r>
      <w:r w:rsidRPr="005D1DF6">
        <w:rPr>
          <w:rFonts w:ascii="Times New Roman" w:hAnsi="Times New Roman"/>
          <w:sz w:val="24"/>
          <w:szCs w:val="24"/>
        </w:rPr>
        <w:t>. Природные зоны (5часов)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природно-территориальный комплекс, природная зона, высотная поясность, ландшафт, биосферный заповедник.</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Персоналии: В.В. Докучаев, Л.С. Берг.</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Практические работы</w:t>
      </w:r>
      <w:r w:rsidRPr="005D1DF6">
        <w:rPr>
          <w:rFonts w:ascii="Times New Roman" w:hAnsi="Times New Roman"/>
          <w:sz w:val="24"/>
          <w:szCs w:val="24"/>
        </w:rPr>
        <w:t>: 1. Выявление зависимости между компонентами природы на примере одной из природных зон. 2. Прогнозирование изменения одного из компонентов природно-территориального комплекса при заданном изменении другого.</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Раздел 2. Крупные природные районы России</w:t>
      </w:r>
      <w:r w:rsidRPr="005D1DF6">
        <w:rPr>
          <w:rFonts w:ascii="Times New Roman" w:hAnsi="Times New Roman"/>
          <w:sz w:val="24"/>
          <w:szCs w:val="24"/>
        </w:rPr>
        <w:t xml:space="preserve"> (38 часа)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1.</w:t>
      </w:r>
      <w:r w:rsidRPr="005D1DF6">
        <w:rPr>
          <w:rFonts w:ascii="Times New Roman" w:hAnsi="Times New Roman"/>
          <w:sz w:val="24"/>
          <w:szCs w:val="24"/>
        </w:rPr>
        <w:t xml:space="preserve"> Островная Арктика (1час)</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2</w:t>
      </w:r>
      <w:r w:rsidRPr="005D1DF6">
        <w:rPr>
          <w:rFonts w:ascii="Times New Roman" w:hAnsi="Times New Roman"/>
          <w:sz w:val="24"/>
          <w:szCs w:val="24"/>
        </w:rPr>
        <w:t>. Восточно-Европейская Русская равнина (5часов)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ополья.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увалы, западный перенос, оттепель, моренные холмы, «бараньи лбы», Малоземельская и Большеземельская тундра, полесье, ополье.</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1. Определение по основным климатическим характеристикам (количеству солнечной радиации, количеству осадков, средним температурам января и июля) изменения климатических условий в разных частях Восточно-Европейской равнины.</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3</w:t>
      </w:r>
      <w:r w:rsidRPr="005D1DF6">
        <w:rPr>
          <w:rFonts w:ascii="Times New Roman" w:hAnsi="Times New Roman"/>
          <w:sz w:val="24"/>
          <w:szCs w:val="24"/>
        </w:rPr>
        <w:t>. Кавказ (3часа)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 xml:space="preserve">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w:t>
      </w:r>
      <w:r w:rsidRPr="005D1DF6">
        <w:rPr>
          <w:rFonts w:ascii="Times New Roman" w:hAnsi="Times New Roman"/>
          <w:sz w:val="24"/>
          <w:szCs w:val="24"/>
        </w:rPr>
        <w:lastRenderedPageBreak/>
        <w:t>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Предкавказье, лакколит, Большой Кавказ, бора, фен.</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1. Составление схемы высотной поясности в горах Большого Кавказа.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4</w:t>
      </w:r>
      <w:r w:rsidRPr="005D1DF6">
        <w:rPr>
          <w:rFonts w:ascii="Times New Roman" w:hAnsi="Times New Roman"/>
          <w:sz w:val="24"/>
          <w:szCs w:val="24"/>
        </w:rPr>
        <w:t>. Урал (4часа)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Предуралье, Зауралье, омоложенные горы.</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Персоналии: А.Е. Ферсман.</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1. Оценка природных условий и ресурсов одной из частей Урала на основе карт атласа.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5</w:t>
      </w:r>
      <w:r w:rsidRPr="005D1DF6">
        <w:rPr>
          <w:rFonts w:ascii="Times New Roman" w:hAnsi="Times New Roman"/>
          <w:sz w:val="24"/>
          <w:szCs w:val="24"/>
        </w:rPr>
        <w:t>. Западно-Сибирская равнина (4часа)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 xml:space="preserve">      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зима.многолетняя мерзлота, болота.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многолетняя мерзлота, низменные болота, березовые колки, суховеи.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1. Объяснение закономерностей распространения болот на территории Западной Сибири. Описание трудностей в освоении территории, связанных с наличием заболоченных территорий.</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6</w:t>
      </w:r>
      <w:r w:rsidRPr="005D1DF6">
        <w:rPr>
          <w:rFonts w:ascii="Times New Roman" w:hAnsi="Times New Roman"/>
          <w:sz w:val="24"/>
          <w:szCs w:val="24"/>
        </w:rPr>
        <w:t>. Средняя Сибирь (3часа)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траппы, кимберлитовая трубка, Сибирский (Азиатский) антициклон, полигоны, бугры пучения, гидролакколиты.</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1. Характеристика жизнедеятельности человека в суровых природных условиях на примере Норильска.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7</w:t>
      </w:r>
      <w:r w:rsidRPr="005D1DF6">
        <w:rPr>
          <w:rFonts w:ascii="Times New Roman" w:hAnsi="Times New Roman"/>
          <w:sz w:val="24"/>
          <w:szCs w:val="24"/>
        </w:rPr>
        <w:t>. Северо-Восток Сибири (3часа)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lastRenderedPageBreak/>
        <w:t>Основные понятия</w:t>
      </w:r>
      <w:r w:rsidRPr="005D1DF6">
        <w:rPr>
          <w:rFonts w:ascii="Times New Roman" w:hAnsi="Times New Roman"/>
          <w:sz w:val="24"/>
          <w:szCs w:val="24"/>
        </w:rPr>
        <w:t>: омоложенные горы, складчато- глыбовые горы, полюс холода, ископаемый (жильный лед), наледь.</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Персоналии: И.Д. Черский, В.В. Прончищев, Д.Я. Лаптев.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8</w:t>
      </w:r>
      <w:r w:rsidRPr="005D1DF6">
        <w:rPr>
          <w:rFonts w:ascii="Times New Roman" w:hAnsi="Times New Roman"/>
          <w:sz w:val="24"/>
          <w:szCs w:val="24"/>
        </w:rPr>
        <w:t>. Горы Южной Сибири (4часа)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возрожденные горы, геологические разломы, тектонические озера.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Персоналии: П.С. Паллас, В.А. Обручев, И.Д. Черский.</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1. Выявление зависимости между тектоническим строением, рельефом и размещением полезных ископаемых на примере железорудных месторождений Алтая.</w:t>
      </w:r>
    </w:p>
    <w:p w:rsidR="009D439B" w:rsidRPr="005D1DF6" w:rsidRDefault="009D439B" w:rsidP="00CB5747">
      <w:pPr>
        <w:spacing w:after="0" w:line="240" w:lineRule="auto"/>
        <w:rPr>
          <w:rFonts w:ascii="Times New Roman" w:hAnsi="Times New Roman"/>
          <w:sz w:val="24"/>
          <w:szCs w:val="24"/>
        </w:rPr>
      </w:pPr>
    </w:p>
    <w:p w:rsidR="009D439B" w:rsidRPr="005D1DF6" w:rsidRDefault="009D439B" w:rsidP="00CB5747">
      <w:pPr>
        <w:spacing w:after="0" w:line="240" w:lineRule="auto"/>
        <w:rPr>
          <w:rFonts w:ascii="Times New Roman" w:hAnsi="Times New Roman"/>
          <w:sz w:val="24"/>
          <w:szCs w:val="24"/>
        </w:rPr>
      </w:pP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9</w:t>
      </w:r>
      <w:r w:rsidRPr="005D1DF6">
        <w:rPr>
          <w:rFonts w:ascii="Times New Roman" w:hAnsi="Times New Roman"/>
          <w:sz w:val="24"/>
          <w:szCs w:val="24"/>
        </w:rPr>
        <w:t>. Дальний Восток (5часов)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сопка, цунами, гейзеры, муссонный климат, тайфун.</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Персоналии: Ф. Попов, С. Дежнев, В. Поярков, В. Атласов, Е. Хабаров, И. Москвитин, Н. Пржевальский, Г. Невельской, А. Лаперуз.</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1. Оценка основных климатических показателей для характеристики условий жизни и хозяйственной деятельности населения на примере Приморья.</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Раздел 3. Природа и человек</w:t>
      </w:r>
      <w:r w:rsidRPr="005D1DF6">
        <w:rPr>
          <w:rFonts w:ascii="Times New Roman" w:hAnsi="Times New Roman"/>
          <w:sz w:val="24"/>
          <w:szCs w:val="24"/>
        </w:rPr>
        <w:t xml:space="preserve"> (6 часов)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Роль географии в современном мире. Географические прогнозы. Задачи современной географии.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рациональное природопользование, географический прогноз.</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1. Составление географического прогноза изменения  ПТК какого-либо участка своей местности при строительстве через нее автомагистрали.</w:t>
      </w:r>
    </w:p>
    <w:p w:rsidR="009D439B" w:rsidRPr="005D1DF6" w:rsidRDefault="009D439B" w:rsidP="007945C1">
      <w:pPr>
        <w:spacing w:after="0" w:line="240" w:lineRule="auto"/>
        <w:rPr>
          <w:rFonts w:ascii="Times New Roman" w:hAnsi="Times New Roman"/>
          <w:sz w:val="24"/>
          <w:szCs w:val="24"/>
        </w:rPr>
      </w:pPr>
    </w:p>
    <w:p w:rsidR="009D439B" w:rsidRPr="005D1DF6" w:rsidRDefault="009D439B" w:rsidP="00CB5747">
      <w:pPr>
        <w:spacing w:after="0" w:line="240" w:lineRule="auto"/>
        <w:rPr>
          <w:rFonts w:ascii="Times New Roman" w:hAnsi="Times New Roman"/>
          <w:b/>
          <w:sz w:val="24"/>
          <w:szCs w:val="24"/>
        </w:rPr>
      </w:pPr>
      <w:r w:rsidRPr="005D1DF6">
        <w:rPr>
          <w:rFonts w:ascii="Times New Roman" w:hAnsi="Times New Roman"/>
          <w:b/>
          <w:sz w:val="24"/>
          <w:szCs w:val="24"/>
        </w:rPr>
        <w:t>ЧАСТЬ II. НАСЕЛЕНИЕ И ХОЗЯЙСТВО РОССИИ</w:t>
      </w:r>
    </w:p>
    <w:p w:rsidR="009D439B" w:rsidRPr="005D1DF6" w:rsidRDefault="009D439B" w:rsidP="00CB5747">
      <w:pPr>
        <w:spacing w:after="0" w:line="240" w:lineRule="auto"/>
        <w:rPr>
          <w:rFonts w:ascii="Times New Roman" w:hAnsi="Times New Roman"/>
          <w:b/>
          <w:sz w:val="24"/>
          <w:szCs w:val="24"/>
        </w:rPr>
      </w:pPr>
      <w:r w:rsidRPr="005D1DF6">
        <w:rPr>
          <w:rFonts w:ascii="Times New Roman" w:hAnsi="Times New Roman"/>
          <w:b/>
          <w:sz w:val="24"/>
          <w:szCs w:val="24"/>
        </w:rPr>
        <w:t>9 КЛАСС (70 часов)</w:t>
      </w:r>
    </w:p>
    <w:p w:rsidR="009D439B" w:rsidRPr="005D1DF6" w:rsidRDefault="009D439B" w:rsidP="00CB5747">
      <w:pPr>
        <w:spacing w:after="0" w:line="240" w:lineRule="auto"/>
        <w:rPr>
          <w:rFonts w:ascii="Times New Roman" w:hAnsi="Times New Roman"/>
          <w:b/>
          <w:sz w:val="24"/>
          <w:szCs w:val="24"/>
        </w:rPr>
      </w:pP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Введение.</w:t>
      </w:r>
      <w:r w:rsidRPr="005D1DF6">
        <w:rPr>
          <w:rFonts w:ascii="Times New Roman" w:hAnsi="Times New Roman"/>
          <w:sz w:val="24"/>
          <w:szCs w:val="24"/>
        </w:rPr>
        <w:t xml:space="preserve"> Экономическая и социальная география (1 час)</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9D439B"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Основные понятия: экономическая и социальная география, хозяйственный комплекс.</w:t>
      </w:r>
    </w:p>
    <w:p w:rsidR="009D439B" w:rsidRDefault="009D439B" w:rsidP="00CB5747">
      <w:pPr>
        <w:spacing w:after="0" w:line="240" w:lineRule="auto"/>
        <w:rPr>
          <w:rFonts w:ascii="Times New Roman" w:hAnsi="Times New Roman"/>
          <w:sz w:val="24"/>
          <w:szCs w:val="24"/>
        </w:rPr>
      </w:pPr>
    </w:p>
    <w:p w:rsidR="009D439B" w:rsidRDefault="009D439B" w:rsidP="00CB5747">
      <w:pPr>
        <w:spacing w:after="0" w:line="240" w:lineRule="auto"/>
        <w:rPr>
          <w:rFonts w:ascii="Times New Roman" w:hAnsi="Times New Roman"/>
          <w:sz w:val="24"/>
          <w:szCs w:val="24"/>
        </w:rPr>
      </w:pPr>
    </w:p>
    <w:p w:rsidR="009D439B" w:rsidRPr="005D1DF6" w:rsidRDefault="009D439B" w:rsidP="00CB5747">
      <w:pPr>
        <w:spacing w:after="0" w:line="240" w:lineRule="auto"/>
        <w:rPr>
          <w:rFonts w:ascii="Times New Roman" w:hAnsi="Times New Roman"/>
          <w:sz w:val="24"/>
          <w:szCs w:val="24"/>
        </w:rPr>
      </w:pP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lastRenderedPageBreak/>
        <w:t>Раздел 1. ОБЩИЙ ОБЗОР РОССИИ</w:t>
      </w:r>
      <w:r w:rsidRPr="005D1DF6">
        <w:rPr>
          <w:rFonts w:ascii="Times New Roman" w:hAnsi="Times New Roman"/>
          <w:sz w:val="24"/>
          <w:szCs w:val="24"/>
        </w:rPr>
        <w:t xml:space="preserve"> (7 часов)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1</w:t>
      </w:r>
      <w:r w:rsidRPr="005D1DF6">
        <w:rPr>
          <w:rFonts w:ascii="Times New Roman" w:hAnsi="Times New Roman"/>
          <w:sz w:val="24"/>
          <w:szCs w:val="24"/>
        </w:rPr>
        <w:t>. Россия на карте мира. Природные условия и ресурсы России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природные условия, адаптация, природные ресурсы.</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Практические работы</w:t>
      </w:r>
      <w:r w:rsidRPr="005D1DF6">
        <w:rPr>
          <w:rFonts w:ascii="Times New Roman" w:hAnsi="Times New Roman"/>
          <w:sz w:val="24"/>
          <w:szCs w:val="24"/>
        </w:rPr>
        <w:t>. 1. Нанесение на контурную карту соседних с Россией стран. 2. Определение мест пересечения государственной границы крупными автомобильными и железными дорогами, трубопроводами и водными путями.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2</w:t>
      </w:r>
      <w:r w:rsidRPr="005D1DF6">
        <w:rPr>
          <w:rFonts w:ascii="Times New Roman" w:hAnsi="Times New Roman"/>
          <w:sz w:val="24"/>
          <w:szCs w:val="24"/>
        </w:rPr>
        <w:t>. Население России (6 часов)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Демография. Переписи населения. Численность населения России и ее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 xml:space="preserve">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 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 Народы России. Языковая классификация народов. Языковые семьи и группы. Религиозный состав населения России. Распространение </w:t>
      </w:r>
      <w:r w:rsidRPr="005D1DF6">
        <w:rPr>
          <w:rFonts w:ascii="Times New Roman" w:hAnsi="Times New Roman"/>
          <w:sz w:val="24"/>
          <w:szCs w:val="24"/>
        </w:rPr>
        <w:lastRenderedPageBreak/>
        <w:t>основных религий на территории России. Этнорелигиозные конфликты и возможные пути их решения.</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естественный прирост, воспроизводство населения, трудовые ресурсы, плотность населения, миграции, расселение, урбанизация.</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Практические работы</w:t>
      </w:r>
      <w:r w:rsidRPr="005D1DF6">
        <w:rPr>
          <w:rFonts w:ascii="Times New Roman" w:hAnsi="Times New Roman"/>
          <w:sz w:val="24"/>
          <w:szCs w:val="24"/>
        </w:rPr>
        <w:t>. 1. Нанесение на контурную карту национально-территориальных образований и краев. 2. Определение по статистическим данным плотности населения отдельных субъектов Федерации. 3. Составление таблицы «Народы России, не имеющие национально-территориальных образований в составе страны».</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Тема 3</w:t>
      </w:r>
      <w:r w:rsidRPr="005D1DF6">
        <w:rPr>
          <w:rFonts w:ascii="Times New Roman" w:hAnsi="Times New Roman"/>
          <w:sz w:val="24"/>
          <w:szCs w:val="24"/>
        </w:rPr>
        <w:t>. Хозяйство России (21 час)</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 xml:space="preserve">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 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 </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Отрасли нематериальной сферы. Сфера услуг и ее география.</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Практические работы</w:t>
      </w:r>
      <w:r w:rsidRPr="005D1DF6">
        <w:rPr>
          <w:rFonts w:ascii="Times New Roman" w:hAnsi="Times New Roman"/>
          <w:sz w:val="24"/>
          <w:szCs w:val="24"/>
        </w:rPr>
        <w:t>. 1. Выбор места для строительства предприятия на основе знания факторов размещения производства. 2. Сравнительная характеристика двух или нескольких угольных бассейнов страны. 3. Составление характеристики одной из металлургических баз на основе карт и статистических данных. 4. Определение по картам главных факторов и районов размещения алюминиевой промышленности. 5. Определение по картам основных центров размещения металлоемкого и трудоемкого машиностроения. 6. Определение по картам особенностей зональной специализации сельского хозяйства.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Раздел 2. ЭКОНОМИЧЕСКИЕ РАЙОНЫ РОССИИ</w:t>
      </w:r>
      <w:r w:rsidRPr="005D1DF6">
        <w:rPr>
          <w:rFonts w:ascii="Times New Roman" w:hAnsi="Times New Roman"/>
          <w:sz w:val="24"/>
          <w:szCs w:val="24"/>
        </w:rPr>
        <w:t xml:space="preserve"> (26 часов)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lastRenderedPageBreak/>
        <w:t>Северо-Западный экономический район,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Калининградская область – самая западная территория России.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Северо-Кавказский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Западно-Сибирский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Восточно-Сибирский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 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Социальная и экономическая география Пензенской области (10 часов)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Экономико-географическое положение области. Оценивание ЭГП области и раскрытие его значения для жизни населения и развития хозяйства. Природные ресурсы области. Экологические проблемы и основные пути их решения. Население. Экономика области на современном этапе. АПК, его состав и значение. Внешние экономические связи. Транспорт. Экология и хозяйство.</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lastRenderedPageBreak/>
        <w:t>Основные понятия</w:t>
      </w:r>
      <w:r w:rsidRPr="005D1DF6">
        <w:rPr>
          <w:rFonts w:ascii="Times New Roman" w:hAnsi="Times New Roman"/>
          <w:sz w:val="24"/>
          <w:szCs w:val="24"/>
        </w:rPr>
        <w:t>: транзитное положение, добывающие отрасли, энергоемкие производства, Нечерноземье.</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Практические работы</w:t>
      </w:r>
      <w:r w:rsidRPr="005D1DF6">
        <w:rPr>
          <w:rFonts w:ascii="Times New Roman" w:hAnsi="Times New Roman"/>
          <w:sz w:val="24"/>
          <w:szCs w:val="24"/>
        </w:rPr>
        <w:t>. 1. Экономико-географическая характеристика территории (области, края, республики) по типовому плану. 2. Составление схемы внешних производственно-территориальных связей экономического района. 3. Сравнение экономико-географического положения и ресурсов Северо-Западного и Центрального районов. 4. Анализ перспектив развития рекреационного хозяйства Северного Кавказа. 5. Сравнение хозяйственной специализации Западно-Сибирского и Восточно-Сибирского экономических районов.</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b/>
          <w:sz w:val="24"/>
          <w:szCs w:val="24"/>
        </w:rPr>
        <w:t>Раздел 3. СТРАНЫ БЛИЖНЕГО ЗАРУБЕЖЬЯ</w:t>
      </w:r>
      <w:r w:rsidRPr="005D1DF6">
        <w:rPr>
          <w:rFonts w:ascii="Times New Roman" w:hAnsi="Times New Roman"/>
          <w:sz w:val="24"/>
          <w:szCs w:val="24"/>
        </w:rPr>
        <w:t xml:space="preserve"> (4 часа)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Страны Европейского Юга.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Страны Закавказья. Южное положение и преобладание горного рельефа. Ограниченный набор минеральных ресурсов. Сельское хозяйство – основа экономики Грузии. Точное машиностроение и цветная металлургия – хозяйственная специализация Армении. Нефтегазовый комплекс Азербайджана.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Основные понятия</w:t>
      </w:r>
      <w:r w:rsidRPr="005D1DF6">
        <w:rPr>
          <w:rFonts w:ascii="Times New Roman" w:hAnsi="Times New Roman"/>
          <w:sz w:val="24"/>
          <w:szCs w:val="24"/>
        </w:rPr>
        <w:t>: прибалтийский тип сельского хозяйства, завалуненность, теплолюбивые культуры, каракульские овцы, пустыни, ковроткачество, длинноволокнистый хлопок.</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u w:val="single"/>
        </w:rPr>
        <w:t>Практическая работа</w:t>
      </w:r>
      <w:r w:rsidRPr="005D1DF6">
        <w:rPr>
          <w:rFonts w:ascii="Times New Roman" w:hAnsi="Times New Roman"/>
          <w:sz w:val="24"/>
          <w:szCs w:val="24"/>
        </w:rPr>
        <w:t>: составление схемы внешних производственно-территориальных связей между странами ближнего зарубежья и Россией.</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 xml:space="preserve">Заключение. </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Место России в хозяйственной системе современного мира (5 час)</w:t>
      </w:r>
    </w:p>
    <w:p w:rsidR="009D439B" w:rsidRPr="005D1DF6" w:rsidRDefault="009D439B" w:rsidP="00CB5747">
      <w:pPr>
        <w:spacing w:after="0" w:line="240" w:lineRule="auto"/>
        <w:rPr>
          <w:rFonts w:ascii="Times New Roman" w:hAnsi="Times New Roman"/>
          <w:sz w:val="24"/>
          <w:szCs w:val="24"/>
        </w:rPr>
      </w:pPr>
      <w:r w:rsidRPr="005D1DF6">
        <w:rPr>
          <w:rFonts w:ascii="Times New Roman" w:hAnsi="Times New Roman"/>
          <w:sz w:val="24"/>
          <w:szCs w:val="24"/>
        </w:rPr>
        <w:t>Развитие хозяйственного комплекса России и изменение ее экономического значения на международном уровне.</w:t>
      </w:r>
    </w:p>
    <w:p w:rsidR="009D439B" w:rsidRPr="005D1DF6" w:rsidRDefault="009D439B" w:rsidP="00CB5747">
      <w:pPr>
        <w:spacing w:after="0" w:line="240" w:lineRule="auto"/>
        <w:rPr>
          <w:rFonts w:ascii="Times New Roman" w:hAnsi="Times New Roman"/>
          <w:sz w:val="24"/>
          <w:szCs w:val="24"/>
        </w:rPr>
      </w:pPr>
    </w:p>
    <w:p w:rsidR="009D439B" w:rsidRPr="005D1DF6" w:rsidRDefault="009D439B" w:rsidP="005D1DF6">
      <w:pPr>
        <w:spacing w:after="0" w:line="240" w:lineRule="auto"/>
        <w:rPr>
          <w:rFonts w:ascii="Times New Roman" w:hAnsi="Times New Roman"/>
          <w:b/>
          <w:sz w:val="24"/>
          <w:szCs w:val="24"/>
        </w:rPr>
      </w:pPr>
      <w:r w:rsidRPr="005D1DF6">
        <w:rPr>
          <w:rFonts w:ascii="Times New Roman" w:hAnsi="Times New Roman"/>
          <w:b/>
          <w:sz w:val="24"/>
          <w:szCs w:val="24"/>
        </w:rPr>
        <w:t>ТРЕБОВАНИЯ К УРОВНЮ</w:t>
      </w:r>
    </w:p>
    <w:p w:rsidR="009D439B" w:rsidRPr="005D1DF6" w:rsidRDefault="009D439B" w:rsidP="005D1DF6">
      <w:pPr>
        <w:spacing w:after="0" w:line="240" w:lineRule="auto"/>
        <w:rPr>
          <w:rFonts w:ascii="Times New Roman" w:hAnsi="Times New Roman"/>
          <w:b/>
          <w:sz w:val="24"/>
          <w:szCs w:val="24"/>
        </w:rPr>
      </w:pPr>
      <w:r w:rsidRPr="005D1DF6">
        <w:rPr>
          <w:rFonts w:ascii="Times New Roman" w:hAnsi="Times New Roman"/>
          <w:b/>
          <w:sz w:val="24"/>
          <w:szCs w:val="24"/>
        </w:rPr>
        <w:t>ПОДГОТОВКИ ВЫПУСКНИКОВ</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В результате изучения географии ученик должен</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знать/понимать:</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lastRenderedPageBreak/>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уметь:</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выделять, описывать и объяснять существенные признаки географических объектов и явлений;</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ориентирования на местности и проведения съемок ее участков; определения поясного времени; чтения карт различного содержания;</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 xml:space="preserve">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w:t>
      </w:r>
    </w:p>
    <w:p w:rsidR="009D439B" w:rsidRPr="005D1DF6" w:rsidRDefault="009D439B" w:rsidP="005D1DF6">
      <w:pPr>
        <w:spacing w:after="0" w:line="240" w:lineRule="auto"/>
        <w:rPr>
          <w:rFonts w:ascii="Times New Roman" w:hAnsi="Times New Roman"/>
          <w:sz w:val="24"/>
          <w:szCs w:val="24"/>
        </w:rPr>
      </w:pPr>
      <w:r w:rsidRPr="005D1DF6">
        <w:rPr>
          <w:rFonts w:ascii="Times New Roman" w:hAnsi="Times New Roman"/>
          <w:sz w:val="24"/>
          <w:szCs w:val="24"/>
        </w:rPr>
        <w:t>бедствий и техногенных катастроф;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9D439B" w:rsidRPr="005D1DF6" w:rsidRDefault="009D439B" w:rsidP="005D1DF6">
      <w:pPr>
        <w:spacing w:after="0" w:line="240" w:lineRule="auto"/>
        <w:rPr>
          <w:rFonts w:ascii="Times New Roman" w:hAnsi="Times New Roman"/>
          <w:sz w:val="24"/>
          <w:szCs w:val="24"/>
        </w:rPr>
      </w:pPr>
    </w:p>
    <w:p w:rsidR="009D439B" w:rsidRPr="005D1DF6" w:rsidRDefault="009D439B" w:rsidP="005D1DF6">
      <w:pPr>
        <w:spacing w:after="0" w:line="240" w:lineRule="auto"/>
        <w:rPr>
          <w:rFonts w:ascii="Times New Roman" w:hAnsi="Times New Roman"/>
          <w:sz w:val="24"/>
          <w:szCs w:val="24"/>
        </w:rPr>
      </w:pPr>
    </w:p>
    <w:p w:rsidR="009D439B" w:rsidRPr="005D1DF6" w:rsidRDefault="009D439B" w:rsidP="005D1DF6">
      <w:pPr>
        <w:spacing w:after="0" w:line="240" w:lineRule="auto"/>
        <w:rPr>
          <w:rFonts w:ascii="Times New Roman" w:hAnsi="Times New Roman"/>
          <w:sz w:val="24"/>
          <w:szCs w:val="24"/>
        </w:rPr>
      </w:pPr>
    </w:p>
    <w:p w:rsidR="009D439B" w:rsidRPr="00B83B58" w:rsidRDefault="009D439B" w:rsidP="00CB5747">
      <w:pPr>
        <w:spacing w:after="0" w:line="240" w:lineRule="auto"/>
        <w:rPr>
          <w:rFonts w:ascii="Times New Roman" w:hAnsi="Times New Roman"/>
          <w:sz w:val="24"/>
          <w:szCs w:val="24"/>
        </w:rPr>
      </w:pPr>
    </w:p>
    <w:p w:rsidR="009D439B" w:rsidRPr="00B83B58" w:rsidRDefault="009D439B" w:rsidP="00B83B58">
      <w:pPr>
        <w:spacing w:after="0" w:line="240" w:lineRule="auto"/>
        <w:rPr>
          <w:rFonts w:ascii="Times New Roman" w:hAnsi="Times New Roman"/>
          <w:sz w:val="24"/>
          <w:szCs w:val="24"/>
        </w:rPr>
      </w:pPr>
    </w:p>
    <w:p w:rsidR="009D439B" w:rsidRPr="00B83B58" w:rsidRDefault="009D439B" w:rsidP="00B83B58">
      <w:pPr>
        <w:spacing w:after="0" w:line="240" w:lineRule="auto"/>
        <w:rPr>
          <w:rFonts w:ascii="Times New Roman" w:hAnsi="Times New Roman"/>
          <w:sz w:val="24"/>
          <w:szCs w:val="24"/>
        </w:rPr>
      </w:pPr>
    </w:p>
    <w:p w:rsidR="009D439B" w:rsidRPr="00B83B58" w:rsidRDefault="009D439B" w:rsidP="00B83B58">
      <w:pPr>
        <w:spacing w:after="0" w:line="240" w:lineRule="auto"/>
        <w:rPr>
          <w:rFonts w:ascii="Times New Roman" w:hAnsi="Times New Roman"/>
          <w:sz w:val="24"/>
          <w:szCs w:val="24"/>
        </w:rPr>
      </w:pPr>
    </w:p>
    <w:p w:rsidR="009D439B" w:rsidRPr="005D1DF6" w:rsidRDefault="009D439B">
      <w:pPr>
        <w:rPr>
          <w:sz w:val="24"/>
          <w:szCs w:val="24"/>
        </w:rPr>
      </w:pPr>
    </w:p>
    <w:sectPr w:rsidR="009D439B" w:rsidRPr="005D1DF6" w:rsidSect="00B95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185D7C"/>
    <w:rsid w:val="0007668F"/>
    <w:rsid w:val="00185D7C"/>
    <w:rsid w:val="003A6502"/>
    <w:rsid w:val="00422E2A"/>
    <w:rsid w:val="004C244C"/>
    <w:rsid w:val="004D2476"/>
    <w:rsid w:val="005D1DF6"/>
    <w:rsid w:val="00655484"/>
    <w:rsid w:val="007945C1"/>
    <w:rsid w:val="0083529A"/>
    <w:rsid w:val="009D439B"/>
    <w:rsid w:val="00B83B58"/>
    <w:rsid w:val="00B95B65"/>
    <w:rsid w:val="00C9418B"/>
    <w:rsid w:val="00CB4AB4"/>
    <w:rsid w:val="00CB5747"/>
    <w:rsid w:val="00CD49DB"/>
    <w:rsid w:val="00DC5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6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8378</Words>
  <Characters>47758</Characters>
  <Application>Microsoft Office Word</Application>
  <DocSecurity>0</DocSecurity>
  <Lines>397</Lines>
  <Paragraphs>112</Paragraphs>
  <ScaleCrop>false</ScaleCrop>
  <Company>Reanimator Extreme Edition</Company>
  <LinksUpToDate>false</LinksUpToDate>
  <CharactersWithSpaces>56024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РОССИЯ</dc:creator>
  <cp:lastModifiedBy>s.belikova</cp:lastModifiedBy>
  <cp:revision>2</cp:revision>
  <dcterms:created xsi:type="dcterms:W3CDTF">2018-03-04T10:50:00Z</dcterms:created>
  <dcterms:modified xsi:type="dcterms:W3CDTF">2018-03-04T10:50:00Z</dcterms:modified>
</cp:coreProperties>
</file>